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94347" w14:textId="77777777" w:rsidR="0055432E" w:rsidRDefault="00000000">
      <w:pPr>
        <w:pStyle w:val="2"/>
        <w:rPr>
          <w:lang w:eastAsia="zh-CN"/>
        </w:rPr>
      </w:pPr>
      <w:bookmarkStart w:id="0" w:name="ai组会议纪要生成系统需求文档"/>
      <w:r>
        <w:rPr>
          <w:rFonts w:hint="eastAsia"/>
          <w:lang w:eastAsia="zh-CN"/>
        </w:rPr>
        <w:t>AI</w:t>
      </w:r>
      <w:r>
        <w:rPr>
          <w:rFonts w:hint="eastAsia"/>
          <w:lang w:eastAsia="zh-CN"/>
        </w:rPr>
        <w:t>组会议纪要生成系统需求文档</w:t>
      </w:r>
    </w:p>
    <w:tbl>
      <w:tblPr>
        <w:tblStyle w:val="Table"/>
        <w:tblW w:w="0" w:type="auto"/>
        <w:tblLook w:val="0020" w:firstRow="1" w:lastRow="0" w:firstColumn="0" w:lastColumn="0" w:noHBand="0" w:noVBand="0"/>
      </w:tblPr>
      <w:tblGrid>
        <w:gridCol w:w="1176"/>
        <w:gridCol w:w="2284"/>
      </w:tblGrid>
      <w:tr w:rsidR="0055432E" w14:paraId="63201D87" w14:textId="77777777" w:rsidTr="0055432E">
        <w:trPr>
          <w:cnfStyle w:val="100000000000" w:firstRow="1" w:lastRow="0" w:firstColumn="0" w:lastColumn="0" w:oddVBand="0" w:evenVBand="0" w:oddHBand="0" w:evenHBand="0" w:firstRowFirstColumn="0" w:firstRowLastColumn="0" w:lastRowFirstColumn="0" w:lastRowLastColumn="0"/>
          <w:tblHeader/>
        </w:trPr>
        <w:tc>
          <w:tcPr>
            <w:tcW w:w="0" w:type="auto"/>
          </w:tcPr>
          <w:p w14:paraId="0786DE9A" w14:textId="77777777" w:rsidR="0055432E" w:rsidRDefault="00000000">
            <w:pPr>
              <w:pStyle w:val="Compact"/>
            </w:pPr>
            <w:r>
              <w:rPr>
                <w:rFonts w:hint="eastAsia"/>
                <w:b/>
                <w:bCs/>
              </w:rPr>
              <w:t>文档版本</w:t>
            </w:r>
          </w:p>
        </w:tc>
        <w:tc>
          <w:tcPr>
            <w:tcW w:w="0" w:type="auto"/>
          </w:tcPr>
          <w:p w14:paraId="5C166B52" w14:textId="77777777" w:rsidR="0055432E" w:rsidRDefault="00000000">
            <w:pPr>
              <w:pStyle w:val="Compact"/>
            </w:pPr>
            <w:r>
              <w:rPr>
                <w:b/>
                <w:bCs/>
              </w:rPr>
              <w:t>V1.0</w:t>
            </w:r>
          </w:p>
        </w:tc>
      </w:tr>
      <w:tr w:rsidR="0055432E" w14:paraId="1E92898A" w14:textId="77777777">
        <w:tc>
          <w:tcPr>
            <w:tcW w:w="0" w:type="auto"/>
          </w:tcPr>
          <w:p w14:paraId="62199DBB" w14:textId="77777777" w:rsidR="0055432E" w:rsidRDefault="00000000">
            <w:pPr>
              <w:pStyle w:val="Compact"/>
            </w:pPr>
            <w:r>
              <w:rPr>
                <w:rFonts w:hint="eastAsia"/>
              </w:rPr>
              <w:t>创建日期</w:t>
            </w:r>
          </w:p>
        </w:tc>
        <w:tc>
          <w:tcPr>
            <w:tcW w:w="0" w:type="auto"/>
          </w:tcPr>
          <w:p w14:paraId="0BC4F909" w14:textId="77777777" w:rsidR="0055432E" w:rsidRDefault="00000000">
            <w:pPr>
              <w:pStyle w:val="Compact"/>
            </w:pPr>
            <w:r>
              <w:rPr>
                <w:rFonts w:hint="eastAsia"/>
              </w:rPr>
              <w:t>2025</w:t>
            </w:r>
            <w:r>
              <w:rPr>
                <w:rFonts w:hint="eastAsia"/>
              </w:rPr>
              <w:t>年</w:t>
            </w:r>
            <w:r>
              <w:rPr>
                <w:rFonts w:hint="eastAsia"/>
              </w:rPr>
              <w:t>11</w:t>
            </w:r>
            <w:r>
              <w:rPr>
                <w:rFonts w:hint="eastAsia"/>
              </w:rPr>
              <w:t>月</w:t>
            </w:r>
            <w:r>
              <w:rPr>
                <w:rFonts w:hint="eastAsia"/>
              </w:rPr>
              <w:t>19</w:t>
            </w:r>
            <w:r>
              <w:rPr>
                <w:rFonts w:hint="eastAsia"/>
              </w:rPr>
              <w:t>日</w:t>
            </w:r>
          </w:p>
        </w:tc>
      </w:tr>
      <w:tr w:rsidR="0055432E" w14:paraId="1FD4917F" w14:textId="77777777">
        <w:tc>
          <w:tcPr>
            <w:tcW w:w="0" w:type="auto"/>
          </w:tcPr>
          <w:p w14:paraId="76B3409B" w14:textId="77777777" w:rsidR="0055432E" w:rsidRDefault="00000000">
            <w:pPr>
              <w:pStyle w:val="Compact"/>
            </w:pPr>
            <w:r>
              <w:rPr>
                <w:rFonts w:hint="eastAsia"/>
              </w:rPr>
              <w:t>创建人</w:t>
            </w:r>
          </w:p>
        </w:tc>
        <w:tc>
          <w:tcPr>
            <w:tcW w:w="0" w:type="auto"/>
          </w:tcPr>
          <w:p w14:paraId="55C27377" w14:textId="77777777" w:rsidR="0055432E" w:rsidRDefault="00000000">
            <w:pPr>
              <w:pStyle w:val="Compact"/>
            </w:pPr>
            <w:r>
              <w:rPr>
                <w:rFonts w:hint="eastAsia"/>
              </w:rPr>
              <w:t>郝倩玉</w:t>
            </w:r>
          </w:p>
        </w:tc>
      </w:tr>
      <w:tr w:rsidR="0055432E" w14:paraId="5182442A" w14:textId="77777777">
        <w:tc>
          <w:tcPr>
            <w:tcW w:w="0" w:type="auto"/>
          </w:tcPr>
          <w:p w14:paraId="38DE72E1" w14:textId="77777777" w:rsidR="0055432E" w:rsidRDefault="00000000">
            <w:pPr>
              <w:pStyle w:val="Compact"/>
            </w:pPr>
            <w:r>
              <w:rPr>
                <w:rFonts w:hint="eastAsia"/>
              </w:rPr>
              <w:t>最后更新</w:t>
            </w:r>
          </w:p>
        </w:tc>
        <w:tc>
          <w:tcPr>
            <w:tcW w:w="0" w:type="auto"/>
          </w:tcPr>
          <w:p w14:paraId="48E9EEFD" w14:textId="77777777" w:rsidR="0055432E" w:rsidRDefault="00000000">
            <w:pPr>
              <w:pStyle w:val="Compact"/>
            </w:pPr>
            <w:r>
              <w:rPr>
                <w:rFonts w:hint="eastAsia"/>
              </w:rPr>
              <w:t>2025</w:t>
            </w:r>
            <w:r>
              <w:rPr>
                <w:rFonts w:hint="eastAsia"/>
              </w:rPr>
              <w:t>年</w:t>
            </w:r>
            <w:r>
              <w:rPr>
                <w:rFonts w:hint="eastAsia"/>
              </w:rPr>
              <w:t>11</w:t>
            </w:r>
            <w:r>
              <w:rPr>
                <w:rFonts w:hint="eastAsia"/>
              </w:rPr>
              <w:t>月</w:t>
            </w:r>
            <w:r>
              <w:rPr>
                <w:rFonts w:hint="eastAsia"/>
              </w:rPr>
              <w:t>20</w:t>
            </w:r>
            <w:r>
              <w:rPr>
                <w:rFonts w:hint="eastAsia"/>
              </w:rPr>
              <w:t>日</w:t>
            </w:r>
          </w:p>
        </w:tc>
      </w:tr>
      <w:tr w:rsidR="0055432E" w14:paraId="0E85E88A" w14:textId="77777777">
        <w:tc>
          <w:tcPr>
            <w:tcW w:w="0" w:type="auto"/>
          </w:tcPr>
          <w:p w14:paraId="0D7DDA73" w14:textId="77777777" w:rsidR="0055432E" w:rsidRDefault="00000000">
            <w:pPr>
              <w:pStyle w:val="Compact"/>
            </w:pPr>
            <w:r>
              <w:rPr>
                <w:rFonts w:hint="eastAsia"/>
              </w:rPr>
              <w:t>审批人</w:t>
            </w:r>
          </w:p>
        </w:tc>
        <w:tc>
          <w:tcPr>
            <w:tcW w:w="0" w:type="auto"/>
          </w:tcPr>
          <w:p w14:paraId="3032236D" w14:textId="77777777" w:rsidR="0055432E" w:rsidRDefault="00000000">
            <w:pPr>
              <w:pStyle w:val="Compact"/>
            </w:pPr>
            <w:r>
              <w:rPr>
                <w:rFonts w:hint="eastAsia"/>
              </w:rPr>
              <w:t>连总</w:t>
            </w:r>
          </w:p>
        </w:tc>
      </w:tr>
      <w:tr w:rsidR="0055432E" w14:paraId="457B0177" w14:textId="77777777">
        <w:tc>
          <w:tcPr>
            <w:tcW w:w="0" w:type="auto"/>
          </w:tcPr>
          <w:p w14:paraId="4236A4BD" w14:textId="77777777" w:rsidR="0055432E" w:rsidRDefault="00000000">
            <w:pPr>
              <w:pStyle w:val="Compact"/>
            </w:pPr>
            <w:r>
              <w:rPr>
                <w:rFonts w:hint="eastAsia"/>
              </w:rPr>
              <w:t>开发人</w:t>
            </w:r>
          </w:p>
        </w:tc>
        <w:tc>
          <w:tcPr>
            <w:tcW w:w="0" w:type="auto"/>
          </w:tcPr>
          <w:p w14:paraId="455ABFC0" w14:textId="77777777" w:rsidR="0055432E" w:rsidRDefault="00000000">
            <w:pPr>
              <w:pStyle w:val="Compact"/>
            </w:pPr>
            <w:r>
              <w:rPr>
                <w:rFonts w:hint="eastAsia"/>
              </w:rPr>
              <w:t>闫旭隆</w:t>
            </w:r>
          </w:p>
        </w:tc>
      </w:tr>
    </w:tbl>
    <w:p w14:paraId="1AF40E78" w14:textId="77777777" w:rsidR="0055432E" w:rsidRDefault="0055432E">
      <w:pPr>
        <w:pStyle w:val="a0"/>
      </w:pPr>
    </w:p>
    <w:p w14:paraId="1FDBDC13" w14:textId="77777777" w:rsidR="0055432E" w:rsidRDefault="00000000">
      <w:pPr>
        <w:pStyle w:val="3"/>
      </w:pPr>
      <w:bookmarkStart w:id="1" w:name="X04805f5650f9cf4523177f73e43a3a0599a4d2d"/>
      <w:r>
        <w:t xml:space="preserve">1. </w:t>
      </w:r>
      <w:r>
        <w:rPr>
          <w:rFonts w:hint="eastAsia"/>
        </w:rPr>
        <w:t>项目概况</w:t>
      </w:r>
    </w:p>
    <w:p w14:paraId="50968D82" w14:textId="77777777" w:rsidR="0055432E" w:rsidRDefault="00000000">
      <w:pPr>
        <w:pStyle w:val="4"/>
      </w:pPr>
      <w:bookmarkStart w:id="2" w:name="Xb5f05f18677fdf842c4e5eb2a8f9158440879a6"/>
      <w:r>
        <w:rPr>
          <w:b/>
          <w:bCs/>
        </w:rPr>
        <w:t xml:space="preserve">1.1 </w:t>
      </w:r>
      <w:r>
        <w:rPr>
          <w:rFonts w:hint="eastAsia"/>
          <w:b/>
          <w:bCs/>
        </w:rPr>
        <w:t>背景</w:t>
      </w:r>
      <w:r>
        <w:rPr>
          <w:rFonts w:hint="eastAsia"/>
        </w:rPr>
        <w:t>说明</w:t>
      </w:r>
    </w:p>
    <w:p w14:paraId="3ABF8E71" w14:textId="77777777" w:rsidR="0055432E" w:rsidRDefault="00000000">
      <w:pPr>
        <w:pStyle w:val="FirstParagraph"/>
        <w:rPr>
          <w:lang w:eastAsia="zh-CN"/>
        </w:rPr>
      </w:pPr>
      <w:r>
        <w:rPr>
          <w:rFonts w:hint="eastAsia"/>
          <w:lang w:eastAsia="zh-CN"/>
        </w:rPr>
        <w:t>AI</w:t>
      </w:r>
      <w:r>
        <w:rPr>
          <w:rFonts w:hint="eastAsia"/>
          <w:lang w:eastAsia="zh-CN"/>
        </w:rPr>
        <w:t>组的会议纪要作为组内知识管理的核心，其质量直接影响团队协作效率与知识沉淀效果。当前依赖人工记录的方式，不仅耗时耗力，且容易遗漏关键信息、格式不统一。为了解决这一痛点，</w:t>
      </w:r>
      <w:r>
        <w:rPr>
          <w:rFonts w:hint="eastAsia"/>
          <w:lang w:eastAsia="zh-CN"/>
        </w:rPr>
        <w:t>AI</w:t>
      </w:r>
      <w:r>
        <w:rPr>
          <w:rFonts w:hint="eastAsia"/>
          <w:lang w:eastAsia="zh-CN"/>
        </w:rPr>
        <w:t>组计划开发一款“会议纪要智能生成系统”，将会议录音、录频自动转化为符合组内规范的结构化会议纪要，实现会议成果的系统化、结构化、资产化。</w:t>
      </w:r>
    </w:p>
    <w:p w14:paraId="62C0221A" w14:textId="00B9BE06" w:rsidR="0056688F" w:rsidRPr="0056688F" w:rsidRDefault="0056688F" w:rsidP="00714586">
      <w:pPr>
        <w:pStyle w:val="a0"/>
        <w:rPr>
          <w:lang w:eastAsia="zh-CN"/>
        </w:rPr>
      </w:pPr>
      <w:r>
        <w:rPr>
          <w:rFonts w:hint="eastAsia"/>
          <w:i/>
          <w:iCs/>
          <w:lang w:eastAsia="zh-CN"/>
        </w:rPr>
        <w:t>未来还将作为项目管理、培训材料、知识积累、强化训练环境等的数据和信息来源</w:t>
      </w:r>
    </w:p>
    <w:p w14:paraId="5D2CB6AC" w14:textId="77777777" w:rsidR="0055432E" w:rsidRDefault="00000000">
      <w:pPr>
        <w:pStyle w:val="4"/>
        <w:rPr>
          <w:lang w:eastAsia="zh-CN"/>
        </w:rPr>
      </w:pPr>
      <w:bookmarkStart w:id="3" w:name="X527c94bd1b2e92235dcacc0df5f8b2daeb51815"/>
      <w:bookmarkEnd w:id="2"/>
      <w:r>
        <w:rPr>
          <w:b/>
          <w:bCs/>
          <w:lang w:eastAsia="zh-CN"/>
        </w:rPr>
        <w:t xml:space="preserve">1.2 </w:t>
      </w:r>
      <w:r>
        <w:rPr>
          <w:rFonts w:hint="eastAsia"/>
          <w:b/>
          <w:bCs/>
          <w:lang w:eastAsia="zh-CN"/>
        </w:rPr>
        <w:t>总体目标</w:t>
      </w:r>
    </w:p>
    <w:p w14:paraId="1768DAF3" w14:textId="77777777" w:rsidR="0055432E" w:rsidRDefault="00000000">
      <w:pPr>
        <w:numPr>
          <w:ilvl w:val="0"/>
          <w:numId w:val="2"/>
        </w:numPr>
        <w:rPr>
          <w:lang w:eastAsia="zh-CN"/>
        </w:rPr>
      </w:pPr>
      <w:r>
        <w:rPr>
          <w:rFonts w:hint="eastAsia"/>
          <w:b/>
          <w:bCs/>
          <w:lang w:eastAsia="zh-CN"/>
        </w:rPr>
        <w:t>多模态自动化</w:t>
      </w:r>
      <w:r>
        <w:rPr>
          <w:rFonts w:hint="eastAsia"/>
          <w:lang w:eastAsia="zh-CN"/>
        </w:rPr>
        <w:t>：实现对近</w:t>
      </w:r>
      <w:r>
        <w:rPr>
          <w:rFonts w:hint="eastAsia"/>
          <w:lang w:eastAsia="zh-CN"/>
        </w:rPr>
        <w:t>5</w:t>
      </w:r>
      <w:r>
        <w:rPr>
          <w:rFonts w:hint="eastAsia"/>
          <w:lang w:eastAsia="zh-CN"/>
        </w:rPr>
        <w:t>小时音视频文件端到端的自动化处理，将有效缩短人工整理时间。</w:t>
      </w:r>
    </w:p>
    <w:p w14:paraId="2CA4566C" w14:textId="77777777" w:rsidR="0055432E" w:rsidRDefault="00000000">
      <w:pPr>
        <w:numPr>
          <w:ilvl w:val="0"/>
          <w:numId w:val="2"/>
        </w:numPr>
        <w:rPr>
          <w:lang w:eastAsia="zh-CN"/>
        </w:rPr>
      </w:pPr>
      <w:r>
        <w:rPr>
          <w:rFonts w:hint="eastAsia"/>
          <w:b/>
          <w:bCs/>
          <w:lang w:eastAsia="zh-CN"/>
        </w:rPr>
        <w:t>精准化与情境化</w:t>
      </w:r>
      <w:r>
        <w:rPr>
          <w:rFonts w:hint="eastAsia"/>
          <w:lang w:eastAsia="zh-CN"/>
        </w:rPr>
        <w:t>：利用</w:t>
      </w:r>
      <w:r>
        <w:rPr>
          <w:rFonts w:hint="eastAsia"/>
          <w:lang w:eastAsia="zh-CN"/>
        </w:rPr>
        <w:t>AI</w:t>
      </w:r>
      <w:r>
        <w:rPr>
          <w:rFonts w:hint="eastAsia"/>
          <w:lang w:eastAsia="zh-CN"/>
        </w:rPr>
        <w:t>技术精准提取关键信息，并结合视频画面提供情境上下文，确保纪要的准确性和可追溯性。</w:t>
      </w:r>
      <w:r w:rsidRPr="00714586">
        <w:rPr>
          <w:rFonts w:hint="eastAsia"/>
          <w:i/>
          <w:iCs/>
          <w:color w:val="FF0000"/>
          <w:lang w:eastAsia="zh-CN"/>
        </w:rPr>
        <w:t>（最新的</w:t>
      </w:r>
      <w:r w:rsidRPr="00714586">
        <w:rPr>
          <w:i/>
          <w:iCs/>
          <w:color w:val="FF0000"/>
          <w:lang w:eastAsia="zh-CN"/>
        </w:rPr>
        <w:t xml:space="preserve">gemini </w:t>
      </w:r>
      <w:r w:rsidRPr="00714586">
        <w:rPr>
          <w:rFonts w:hint="eastAsia"/>
          <w:i/>
          <w:iCs/>
          <w:color w:val="FF0000"/>
          <w:lang w:eastAsia="zh-CN"/>
        </w:rPr>
        <w:t>应该可能会有更好的表现）</w:t>
      </w:r>
    </w:p>
    <w:p w14:paraId="37944547" w14:textId="77777777" w:rsidR="0055432E" w:rsidRDefault="00000000">
      <w:pPr>
        <w:numPr>
          <w:ilvl w:val="0"/>
          <w:numId w:val="2"/>
        </w:numPr>
        <w:rPr>
          <w:lang w:eastAsia="zh-CN"/>
        </w:rPr>
      </w:pPr>
      <w:r>
        <w:rPr>
          <w:rFonts w:hint="eastAsia"/>
          <w:b/>
          <w:bCs/>
          <w:lang w:eastAsia="zh-CN"/>
        </w:rPr>
        <w:t>标准化</w:t>
      </w:r>
      <w:r>
        <w:rPr>
          <w:rFonts w:hint="eastAsia"/>
          <w:lang w:eastAsia="zh-CN"/>
        </w:rPr>
        <w:t>：</w:t>
      </w:r>
      <w:r>
        <w:rPr>
          <w:rFonts w:hint="eastAsia"/>
          <w:strike/>
          <w:lang w:eastAsia="zh-CN"/>
        </w:rPr>
        <w:t>确保所有会议纪要严格遵循</w:t>
      </w:r>
      <w:r>
        <w:rPr>
          <w:rFonts w:hint="eastAsia"/>
          <w:lang w:eastAsia="zh-CN"/>
        </w:rPr>
        <w:t>根据“学习研究”、“工作进展”、“</w:t>
      </w:r>
      <w:r>
        <w:rPr>
          <w:rFonts w:hint="eastAsia"/>
          <w:lang w:eastAsia="zh-CN"/>
        </w:rPr>
        <w:t>Q&amp;A</w:t>
      </w:r>
      <w:r>
        <w:rPr>
          <w:rFonts w:hint="eastAsia"/>
          <w:lang w:eastAsia="zh-CN"/>
        </w:rPr>
        <w:t>共享资源库”三大模板规范，从转录文本中提取相应的纪要内容。</w:t>
      </w:r>
    </w:p>
    <w:p w14:paraId="4E3278AD" w14:textId="77777777" w:rsidR="0055432E" w:rsidRDefault="00000000">
      <w:pPr>
        <w:numPr>
          <w:ilvl w:val="0"/>
          <w:numId w:val="2"/>
        </w:numPr>
        <w:rPr>
          <w:lang w:eastAsia="zh-CN"/>
        </w:rPr>
      </w:pPr>
      <w:r>
        <w:rPr>
          <w:rFonts w:hint="eastAsia"/>
          <w:b/>
          <w:bCs/>
          <w:lang w:eastAsia="zh-CN"/>
        </w:rPr>
        <w:t>资产化</w:t>
      </w:r>
      <w:r>
        <w:rPr>
          <w:rFonts w:hint="eastAsia"/>
          <w:lang w:eastAsia="zh-CN"/>
        </w:rPr>
        <w:t>：将非结构化的音视频数据，转化为可查询、可定位、可复用的交互式知识资产。</w:t>
      </w:r>
    </w:p>
    <w:p w14:paraId="014C746C" w14:textId="77777777" w:rsidR="0055432E" w:rsidRDefault="00000000">
      <w:pPr>
        <w:pStyle w:val="4"/>
      </w:pPr>
      <w:bookmarkStart w:id="4" w:name="Xd03cfb682a5a14a27c6eec0b50dcf07328458b9"/>
      <w:bookmarkEnd w:id="3"/>
      <w:r>
        <w:t xml:space="preserve">1.3 </w:t>
      </w:r>
      <w:r>
        <w:rPr>
          <w:rFonts w:hint="eastAsia"/>
        </w:rPr>
        <w:t>目标用户</w:t>
      </w:r>
    </w:p>
    <w:p w14:paraId="6D1AF21A" w14:textId="77777777" w:rsidR="0055432E" w:rsidRDefault="00000000">
      <w:pPr>
        <w:numPr>
          <w:ilvl w:val="0"/>
          <w:numId w:val="3"/>
        </w:numPr>
        <w:rPr>
          <w:lang w:eastAsia="zh-CN"/>
        </w:rPr>
      </w:pPr>
      <w:r>
        <w:rPr>
          <w:rFonts w:hint="eastAsia"/>
          <w:b/>
          <w:bCs/>
          <w:lang w:eastAsia="zh-CN"/>
        </w:rPr>
        <w:t>主要用户</w:t>
      </w:r>
      <w:r>
        <w:rPr>
          <w:rFonts w:hint="eastAsia"/>
          <w:lang w:eastAsia="zh-CN"/>
        </w:rPr>
        <w:t>：</w:t>
      </w:r>
      <w:r>
        <w:rPr>
          <w:rFonts w:hint="eastAsia"/>
          <w:lang w:eastAsia="zh-CN"/>
        </w:rPr>
        <w:t>AI</w:t>
      </w:r>
      <w:r>
        <w:rPr>
          <w:rFonts w:hint="eastAsia"/>
          <w:lang w:eastAsia="zh-CN"/>
        </w:rPr>
        <w:t>组全体成员（作为会议参与者和纪要使用者）。</w:t>
      </w:r>
    </w:p>
    <w:p w14:paraId="3DC6C95B" w14:textId="77777777" w:rsidR="0055432E" w:rsidRDefault="00000000">
      <w:pPr>
        <w:numPr>
          <w:ilvl w:val="0"/>
          <w:numId w:val="3"/>
        </w:numPr>
        <w:rPr>
          <w:lang w:eastAsia="zh-CN"/>
        </w:rPr>
      </w:pPr>
      <w:r>
        <w:rPr>
          <w:rFonts w:hint="eastAsia"/>
          <w:b/>
          <w:bCs/>
          <w:lang w:eastAsia="zh-CN"/>
        </w:rPr>
        <w:t>核心用户</w:t>
      </w:r>
      <w:r>
        <w:rPr>
          <w:rFonts w:hint="eastAsia"/>
          <w:lang w:eastAsia="zh-CN"/>
        </w:rPr>
        <w:t>：会议记录整理人（作为系统的直接操作者）。</w:t>
      </w:r>
    </w:p>
    <w:p w14:paraId="0E277B4F" w14:textId="77777777" w:rsidR="0055432E" w:rsidRDefault="00000000">
      <w:pPr>
        <w:pStyle w:val="3"/>
      </w:pPr>
      <w:bookmarkStart w:id="5" w:name="X2bf46910fa9d1880e86138b8f24fa6b4d6afc44"/>
      <w:bookmarkEnd w:id="1"/>
      <w:bookmarkEnd w:id="4"/>
      <w:r>
        <w:lastRenderedPageBreak/>
        <w:t xml:space="preserve">2. </w:t>
      </w:r>
      <w:r>
        <w:rPr>
          <w:rFonts w:hint="eastAsia"/>
        </w:rPr>
        <w:t>系统流程</w:t>
      </w:r>
    </w:p>
    <w:p w14:paraId="1BB2319C" w14:textId="77777777" w:rsidR="0055432E" w:rsidRDefault="00000000">
      <w:pPr>
        <w:numPr>
          <w:ilvl w:val="0"/>
          <w:numId w:val="4"/>
        </w:numPr>
        <w:rPr>
          <w:lang w:eastAsia="zh-CN"/>
        </w:rPr>
      </w:pPr>
      <w:r>
        <w:rPr>
          <w:rFonts w:hint="eastAsia"/>
          <w:b/>
          <w:bCs/>
          <w:lang w:eastAsia="zh-CN"/>
        </w:rPr>
        <w:t>上传音视频文档</w:t>
      </w:r>
      <w:r>
        <w:rPr>
          <w:rFonts w:hint="eastAsia"/>
          <w:lang w:eastAsia="zh-CN"/>
        </w:rPr>
        <w:t>（支持最长</w:t>
      </w:r>
      <w:r>
        <w:rPr>
          <w:rFonts w:hint="eastAsia"/>
          <w:lang w:eastAsia="zh-CN"/>
        </w:rPr>
        <w:t>5</w:t>
      </w:r>
      <w:r>
        <w:rPr>
          <w:rFonts w:hint="eastAsia"/>
          <w:lang w:eastAsia="zh-CN"/>
        </w:rPr>
        <w:t>小时的音视频）</w:t>
      </w:r>
    </w:p>
    <w:p w14:paraId="737D469C" w14:textId="4567610A" w:rsidR="0056688F" w:rsidRPr="00714586" w:rsidRDefault="0056688F">
      <w:pPr>
        <w:numPr>
          <w:ilvl w:val="0"/>
          <w:numId w:val="4"/>
        </w:numPr>
        <w:rPr>
          <w:lang w:eastAsia="zh-CN"/>
        </w:rPr>
      </w:pPr>
      <w:r>
        <w:rPr>
          <w:rFonts w:hint="eastAsia"/>
          <w:b/>
          <w:bCs/>
          <w:lang w:eastAsia="zh-CN"/>
        </w:rPr>
        <w:t>音视频转为文本</w:t>
      </w:r>
    </w:p>
    <w:p w14:paraId="49F18B75" w14:textId="459D9150" w:rsidR="0056688F" w:rsidRDefault="00000000" w:rsidP="0056688F">
      <w:pPr>
        <w:numPr>
          <w:ilvl w:val="0"/>
          <w:numId w:val="4"/>
        </w:numPr>
        <w:rPr>
          <w:lang w:eastAsia="zh-CN"/>
        </w:rPr>
      </w:pPr>
      <w:r>
        <w:rPr>
          <w:rFonts w:hint="eastAsia"/>
          <w:b/>
          <w:bCs/>
          <w:lang w:eastAsia="zh-CN"/>
        </w:rPr>
        <w:t>系统分析会议内容</w:t>
      </w:r>
      <w:r>
        <w:rPr>
          <w:rFonts w:hint="eastAsia"/>
          <w:lang w:eastAsia="zh-CN"/>
        </w:rPr>
        <w:t>（识别主题、段落、角色）</w:t>
      </w:r>
    </w:p>
    <w:p w14:paraId="30C4E340" w14:textId="77777777" w:rsidR="0055432E" w:rsidRDefault="00000000">
      <w:pPr>
        <w:numPr>
          <w:ilvl w:val="0"/>
          <w:numId w:val="4"/>
        </w:numPr>
        <w:rPr>
          <w:lang w:eastAsia="zh-CN"/>
        </w:rPr>
      </w:pPr>
      <w:r>
        <w:rPr>
          <w:rFonts w:hint="eastAsia"/>
          <w:b/>
          <w:bCs/>
          <w:lang w:eastAsia="zh-CN"/>
        </w:rPr>
        <w:t>识别会议类型</w:t>
      </w:r>
      <w:r>
        <w:rPr>
          <w:rFonts w:hint="eastAsia"/>
          <w:lang w:eastAsia="zh-CN"/>
        </w:rPr>
        <w:t>（学习</w:t>
      </w:r>
      <w:r>
        <w:rPr>
          <w:lang w:eastAsia="zh-CN"/>
        </w:rPr>
        <w:t xml:space="preserve"> / </w:t>
      </w:r>
      <w:r>
        <w:rPr>
          <w:rFonts w:hint="eastAsia"/>
          <w:lang w:eastAsia="zh-CN"/>
        </w:rPr>
        <w:t>工作进展</w:t>
      </w:r>
      <w:r>
        <w:rPr>
          <w:lang w:eastAsia="zh-CN"/>
        </w:rPr>
        <w:t xml:space="preserve"> / Q&amp;A / </w:t>
      </w:r>
      <w:r>
        <w:rPr>
          <w:rFonts w:hint="eastAsia"/>
          <w:lang w:eastAsia="zh-CN"/>
        </w:rPr>
        <w:t>混合）</w:t>
      </w:r>
    </w:p>
    <w:p w14:paraId="0C4EDD01" w14:textId="77777777" w:rsidR="0055432E" w:rsidRDefault="00000000">
      <w:pPr>
        <w:numPr>
          <w:ilvl w:val="0"/>
          <w:numId w:val="4"/>
        </w:numPr>
        <w:rPr>
          <w:lang w:eastAsia="zh-CN"/>
        </w:rPr>
      </w:pPr>
      <w:r>
        <w:rPr>
          <w:rFonts w:hint="eastAsia"/>
          <w:b/>
          <w:bCs/>
          <w:lang w:eastAsia="zh-CN"/>
        </w:rPr>
        <w:t>按模板结构化内容</w:t>
      </w:r>
      <w:r>
        <w:rPr>
          <w:rFonts w:hint="eastAsia"/>
          <w:lang w:eastAsia="zh-CN"/>
        </w:rPr>
        <w:t>（自动归类）</w:t>
      </w:r>
    </w:p>
    <w:p w14:paraId="48811F2B" w14:textId="77777777" w:rsidR="0055432E" w:rsidRDefault="00000000">
      <w:pPr>
        <w:numPr>
          <w:ilvl w:val="0"/>
          <w:numId w:val="4"/>
        </w:numPr>
        <w:rPr>
          <w:lang w:eastAsia="zh-CN"/>
        </w:rPr>
      </w:pPr>
      <w:r>
        <w:rPr>
          <w:rFonts w:hint="eastAsia"/>
          <w:b/>
          <w:bCs/>
          <w:lang w:eastAsia="zh-CN"/>
        </w:rPr>
        <w:t>生成纪要草稿</w:t>
      </w:r>
      <w:r>
        <w:rPr>
          <w:rFonts w:hint="eastAsia"/>
          <w:lang w:eastAsia="zh-CN"/>
        </w:rPr>
        <w:t>（结构明确、分段清晰）</w:t>
      </w:r>
    </w:p>
    <w:p w14:paraId="1C958A1E" w14:textId="77777777" w:rsidR="0055432E" w:rsidRDefault="00000000">
      <w:pPr>
        <w:numPr>
          <w:ilvl w:val="0"/>
          <w:numId w:val="4"/>
        </w:numPr>
        <w:rPr>
          <w:lang w:eastAsia="zh-CN"/>
        </w:rPr>
      </w:pPr>
      <w:r>
        <w:rPr>
          <w:rFonts w:hint="eastAsia"/>
          <w:b/>
          <w:bCs/>
          <w:lang w:eastAsia="zh-CN"/>
        </w:rPr>
        <w:t>用户校对</w:t>
      </w:r>
      <w:r>
        <w:rPr>
          <w:rFonts w:hint="eastAsia"/>
          <w:lang w:eastAsia="zh-CN"/>
        </w:rPr>
        <w:t>（支持在线编辑）</w:t>
      </w:r>
    </w:p>
    <w:p w14:paraId="2FE05E0B" w14:textId="77777777" w:rsidR="0055432E" w:rsidRDefault="00000000">
      <w:pPr>
        <w:numPr>
          <w:ilvl w:val="0"/>
          <w:numId w:val="4"/>
        </w:numPr>
        <w:rPr>
          <w:lang w:eastAsia="zh-CN"/>
        </w:rPr>
      </w:pPr>
      <w:r>
        <w:rPr>
          <w:rFonts w:hint="eastAsia"/>
          <w:b/>
          <w:bCs/>
          <w:lang w:eastAsia="zh-CN"/>
        </w:rPr>
        <w:t>输出</w:t>
      </w:r>
      <w:r>
        <w:rPr>
          <w:b/>
          <w:bCs/>
          <w:lang w:eastAsia="zh-CN"/>
        </w:rPr>
        <w:t xml:space="preserve"> &amp; </w:t>
      </w:r>
      <w:r>
        <w:rPr>
          <w:rFonts w:hint="eastAsia"/>
          <w:b/>
          <w:bCs/>
          <w:lang w:eastAsia="zh-CN"/>
        </w:rPr>
        <w:t>归档</w:t>
      </w:r>
      <w:r>
        <w:rPr>
          <w:rFonts w:hint="eastAsia"/>
          <w:lang w:eastAsia="zh-CN"/>
        </w:rPr>
        <w:t>（导出、分享、存库）</w:t>
      </w:r>
    </w:p>
    <w:p w14:paraId="4D8487DD" w14:textId="77777777" w:rsidR="0055432E" w:rsidRDefault="00000000">
      <w:pPr>
        <w:pStyle w:val="3"/>
        <w:rPr>
          <w:lang w:eastAsia="zh-CN"/>
        </w:rPr>
      </w:pPr>
      <w:bookmarkStart w:id="6" w:name="Xf4970049566803b02215c3a7052631e73a46757"/>
      <w:bookmarkEnd w:id="5"/>
      <w:r>
        <w:rPr>
          <w:lang w:eastAsia="zh-CN"/>
        </w:rPr>
        <w:t xml:space="preserve">3. </w:t>
      </w:r>
      <w:r>
        <w:rPr>
          <w:rFonts w:hint="eastAsia"/>
          <w:lang w:eastAsia="zh-CN"/>
        </w:rPr>
        <w:t>功能性需求</w:t>
      </w:r>
    </w:p>
    <w:p w14:paraId="705D0824" w14:textId="77777777" w:rsidR="0055432E" w:rsidRDefault="00000000">
      <w:pPr>
        <w:pStyle w:val="FirstParagraph"/>
        <w:rPr>
          <w:lang w:eastAsia="zh-CN"/>
        </w:rPr>
      </w:pPr>
      <w:r>
        <w:rPr>
          <w:rFonts w:hint="eastAsia"/>
          <w:lang w:eastAsia="zh-CN"/>
        </w:rPr>
        <w:t>本系统由</w:t>
      </w:r>
      <w:r>
        <w:rPr>
          <w:rFonts w:hint="eastAsia"/>
          <w:b/>
          <w:bCs/>
          <w:lang w:eastAsia="zh-CN"/>
        </w:rPr>
        <w:t>“多模态精准识别校验系统”</w:t>
      </w:r>
      <w:r>
        <w:rPr>
          <w:rFonts w:hint="eastAsia"/>
          <w:lang w:eastAsia="zh-CN"/>
        </w:rPr>
        <w:t>和</w:t>
      </w:r>
      <w:r>
        <w:rPr>
          <w:rFonts w:hint="eastAsia"/>
          <w:b/>
          <w:bCs/>
          <w:lang w:eastAsia="zh-CN"/>
        </w:rPr>
        <w:t>“纪要生成与管理平台”</w:t>
      </w:r>
      <w:r>
        <w:rPr>
          <w:rFonts w:hint="eastAsia"/>
          <w:lang w:eastAsia="zh-CN"/>
        </w:rPr>
        <w:t>两大部分构成。其中，“多模态精准识别校验系统”为可选开发项，包括音视频上传与处理模块、会议内容识别与关键信息提取模块；“会议纪要生成与管理平台”为必选开发项，包括自动生成纪要模块、用户校对与编辑模块、纪要导出与分享模块。</w:t>
      </w:r>
    </w:p>
    <w:p w14:paraId="3C0E4BA2" w14:textId="77777777" w:rsidR="0055432E" w:rsidRDefault="00000000">
      <w:pPr>
        <w:pStyle w:val="4"/>
        <w:rPr>
          <w:lang w:eastAsia="zh-CN"/>
        </w:rPr>
      </w:pPr>
      <w:bookmarkStart w:id="7" w:name="X0286a5f49af59eb51daef79620aa968cd128a8d"/>
      <w:r>
        <w:rPr>
          <w:b/>
          <w:bCs/>
          <w:lang w:eastAsia="zh-CN"/>
        </w:rPr>
        <w:t xml:space="preserve">3.1 </w:t>
      </w:r>
      <w:r>
        <w:rPr>
          <w:rFonts w:hint="eastAsia"/>
          <w:b/>
          <w:bCs/>
          <w:lang w:eastAsia="zh-CN"/>
        </w:rPr>
        <w:t>多模态精准识别校验系统</w:t>
      </w:r>
      <w:r>
        <w:rPr>
          <w:rFonts w:hint="eastAsia"/>
          <w:lang w:eastAsia="zh-CN"/>
        </w:rPr>
        <w:t>（可选开发）</w:t>
      </w:r>
    </w:p>
    <w:p w14:paraId="0B7857C0" w14:textId="77777777" w:rsidR="0055432E" w:rsidRDefault="00000000">
      <w:pPr>
        <w:pStyle w:val="FirstParagraph"/>
        <w:rPr>
          <w:lang w:eastAsia="zh-CN"/>
        </w:rPr>
      </w:pPr>
      <w:r>
        <w:rPr>
          <w:rFonts w:hint="eastAsia"/>
          <w:lang w:eastAsia="zh-CN"/>
        </w:rPr>
        <w:t>目前组内音视频转文本使用讯飞听见</w:t>
      </w:r>
      <w:r>
        <w:rPr>
          <w:rFonts w:hint="eastAsia"/>
          <w:lang w:eastAsia="zh-CN"/>
        </w:rPr>
        <w:t>APP</w:t>
      </w:r>
      <w:r>
        <w:rPr>
          <w:rFonts w:hint="eastAsia"/>
          <w:lang w:eastAsia="zh-CN"/>
        </w:rPr>
        <w:t>，根据过往转写结果，其在人物发言匹配、内容精准识别准确度上仍有待提升。因此，在现有转写平台基础上，是否要开发外加的“多模态精准识别校验系统”可斟酌。</w:t>
      </w:r>
    </w:p>
    <w:p w14:paraId="22CB28AF" w14:textId="77777777" w:rsidR="0055432E" w:rsidRDefault="00000000">
      <w:pPr>
        <w:pStyle w:val="5"/>
      </w:pPr>
      <w:bookmarkStart w:id="8" w:name="X5b09ab66dd9537a51861aed0763d4373966b97a"/>
      <w:r>
        <w:t xml:space="preserve">3.1.1 </w:t>
      </w:r>
      <w:r>
        <w:rPr>
          <w:rFonts w:hint="eastAsia"/>
          <w:b/>
          <w:bCs/>
        </w:rPr>
        <w:t>音视频上传与处理模块</w:t>
      </w:r>
    </w:p>
    <w:p w14:paraId="66E4836F" w14:textId="77777777" w:rsidR="0055432E" w:rsidRDefault="00000000">
      <w:pPr>
        <w:numPr>
          <w:ilvl w:val="0"/>
          <w:numId w:val="5"/>
        </w:numPr>
        <w:rPr>
          <w:lang w:eastAsia="zh-CN"/>
        </w:rPr>
      </w:pPr>
      <w:r>
        <w:rPr>
          <w:rFonts w:hint="eastAsia"/>
          <w:lang w:eastAsia="zh-CN"/>
        </w:rPr>
        <w:t>功能描述：用户上传音频</w:t>
      </w:r>
      <w:r>
        <w:rPr>
          <w:rFonts w:hint="eastAsia"/>
          <w:lang w:eastAsia="zh-CN"/>
        </w:rPr>
        <w:t>/</w:t>
      </w:r>
      <w:r>
        <w:rPr>
          <w:rFonts w:hint="eastAsia"/>
          <w:lang w:eastAsia="zh-CN"/>
        </w:rPr>
        <w:t>视频文件，系统必须能够处理</w:t>
      </w:r>
      <w:r>
        <w:rPr>
          <w:lang w:eastAsia="zh-CN"/>
        </w:rPr>
        <w:t xml:space="preserve"> 1–5 </w:t>
      </w:r>
      <w:r>
        <w:rPr>
          <w:rFonts w:hint="eastAsia"/>
          <w:lang w:eastAsia="zh-CN"/>
        </w:rPr>
        <w:t>小时的长会议记录。</w:t>
      </w:r>
    </w:p>
    <w:p w14:paraId="67932C90" w14:textId="77777777" w:rsidR="0055432E" w:rsidRDefault="00000000">
      <w:pPr>
        <w:numPr>
          <w:ilvl w:val="0"/>
          <w:numId w:val="5"/>
        </w:numPr>
      </w:pPr>
      <w:r>
        <w:rPr>
          <w:rFonts w:hint="eastAsia"/>
        </w:rPr>
        <w:t>具体要求</w:t>
      </w:r>
    </w:p>
    <w:p w14:paraId="14217817" w14:textId="77777777" w:rsidR="0055432E" w:rsidRDefault="00000000">
      <w:pPr>
        <w:numPr>
          <w:ilvl w:val="1"/>
          <w:numId w:val="6"/>
        </w:numPr>
        <w:rPr>
          <w:lang w:eastAsia="zh-CN"/>
        </w:rPr>
      </w:pPr>
      <w:r>
        <w:rPr>
          <w:rFonts w:hint="eastAsia"/>
          <w:lang w:eastAsia="zh-CN"/>
        </w:rPr>
        <w:t>支持最长</w:t>
      </w:r>
      <w:r>
        <w:rPr>
          <w:rFonts w:hint="eastAsia"/>
          <w:lang w:eastAsia="zh-CN"/>
        </w:rPr>
        <w:t>5</w:t>
      </w:r>
      <w:r>
        <w:rPr>
          <w:rFonts w:hint="eastAsia"/>
          <w:lang w:eastAsia="zh-CN"/>
        </w:rPr>
        <w:t>个小时的音视频处理。</w:t>
      </w:r>
    </w:p>
    <w:p w14:paraId="6308D3C9" w14:textId="77777777" w:rsidR="0055432E" w:rsidRDefault="00000000">
      <w:pPr>
        <w:numPr>
          <w:ilvl w:val="1"/>
          <w:numId w:val="6"/>
        </w:numPr>
      </w:pPr>
      <w:r>
        <w:rPr>
          <w:rFonts w:hint="eastAsia"/>
        </w:rPr>
        <w:t>支持常用音视频格式（</w:t>
      </w:r>
      <w:r>
        <w:rPr>
          <w:rFonts w:hint="eastAsia"/>
        </w:rPr>
        <w:t>mp3</w:t>
      </w:r>
      <w:r>
        <w:t xml:space="preserve"> / wav / mp4 / m4a </w:t>
      </w:r>
      <w:r>
        <w:rPr>
          <w:rFonts w:hint="eastAsia"/>
        </w:rPr>
        <w:t>等）</w:t>
      </w:r>
    </w:p>
    <w:p w14:paraId="64B1A028" w14:textId="77777777" w:rsidR="0055432E" w:rsidRDefault="00000000">
      <w:pPr>
        <w:numPr>
          <w:ilvl w:val="1"/>
          <w:numId w:val="6"/>
        </w:numPr>
        <w:rPr>
          <w:lang w:eastAsia="zh-CN"/>
        </w:rPr>
      </w:pPr>
      <w:r>
        <w:rPr>
          <w:rFonts w:hint="eastAsia"/>
          <w:lang w:eastAsia="zh-CN"/>
        </w:rPr>
        <w:t>上传界面显示：文件名、大小、时长、上传进度条</w:t>
      </w:r>
    </w:p>
    <w:p w14:paraId="0D5A0C14" w14:textId="77777777" w:rsidR="0055432E" w:rsidRDefault="00000000">
      <w:pPr>
        <w:numPr>
          <w:ilvl w:val="1"/>
          <w:numId w:val="6"/>
        </w:numPr>
        <w:rPr>
          <w:lang w:eastAsia="zh-CN"/>
        </w:rPr>
      </w:pPr>
      <w:r>
        <w:rPr>
          <w:rFonts w:hint="eastAsia"/>
          <w:lang w:eastAsia="zh-CN"/>
        </w:rPr>
        <w:t>上传完成后显示：会议文件分析提示（如“识别中”）</w:t>
      </w:r>
    </w:p>
    <w:p w14:paraId="528E242C" w14:textId="77777777" w:rsidR="0055432E" w:rsidRDefault="00000000">
      <w:pPr>
        <w:numPr>
          <w:ilvl w:val="1"/>
          <w:numId w:val="6"/>
        </w:numPr>
        <w:rPr>
          <w:lang w:eastAsia="zh-CN"/>
        </w:rPr>
      </w:pPr>
      <w:r>
        <w:rPr>
          <w:rFonts w:hint="eastAsia"/>
          <w:lang w:eastAsia="zh-CN"/>
        </w:rPr>
        <w:t>大文件上传必须支持：暂停</w:t>
      </w:r>
      <w:r>
        <w:rPr>
          <w:lang w:eastAsia="zh-CN"/>
        </w:rPr>
        <w:t xml:space="preserve"> / </w:t>
      </w:r>
      <w:r>
        <w:rPr>
          <w:rFonts w:hint="eastAsia"/>
          <w:lang w:eastAsia="zh-CN"/>
        </w:rPr>
        <w:t>恢复</w:t>
      </w:r>
      <w:r>
        <w:rPr>
          <w:lang w:eastAsia="zh-CN"/>
        </w:rPr>
        <w:t xml:space="preserve"> / </w:t>
      </w:r>
      <w:r>
        <w:rPr>
          <w:rFonts w:hint="eastAsia"/>
          <w:lang w:eastAsia="zh-CN"/>
        </w:rPr>
        <w:t>断点续传。</w:t>
      </w:r>
    </w:p>
    <w:p w14:paraId="320E7BB6" w14:textId="1C032C65" w:rsidR="0055432E" w:rsidRDefault="00000000">
      <w:pPr>
        <w:numPr>
          <w:ilvl w:val="1"/>
          <w:numId w:val="6"/>
        </w:numPr>
        <w:rPr>
          <w:lang w:eastAsia="zh-CN"/>
        </w:rPr>
      </w:pPr>
      <w:r>
        <w:rPr>
          <w:rFonts w:hint="eastAsia"/>
          <w:lang w:eastAsia="zh-CN"/>
        </w:rPr>
        <w:lastRenderedPageBreak/>
        <w:t>上传完成后不可直接丢失文件，需保留至纪要生成完成</w:t>
      </w:r>
      <w:r w:rsidR="0056688F">
        <w:rPr>
          <w:rFonts w:hint="eastAsia"/>
          <w:lang w:eastAsia="zh-CN"/>
        </w:rPr>
        <w:t>，需要保存到数据库。</w:t>
      </w:r>
    </w:p>
    <w:p w14:paraId="70ACB2C8" w14:textId="77777777" w:rsidR="0055432E" w:rsidRDefault="00000000">
      <w:pPr>
        <w:numPr>
          <w:ilvl w:val="0"/>
          <w:numId w:val="5"/>
        </w:numPr>
      </w:pPr>
      <w:r>
        <w:rPr>
          <w:rFonts w:hint="eastAsia"/>
        </w:rPr>
        <w:t>限制与引导</w:t>
      </w:r>
    </w:p>
    <w:p w14:paraId="2C538F4E" w14:textId="77777777" w:rsidR="0055432E" w:rsidRDefault="00000000">
      <w:pPr>
        <w:numPr>
          <w:ilvl w:val="1"/>
          <w:numId w:val="7"/>
        </w:numPr>
        <w:rPr>
          <w:lang w:eastAsia="zh-CN"/>
        </w:rPr>
      </w:pPr>
      <w:r>
        <w:rPr>
          <w:rFonts w:hint="eastAsia"/>
          <w:lang w:eastAsia="zh-CN"/>
        </w:rPr>
        <w:t>遇到超过</w:t>
      </w:r>
      <w:r>
        <w:rPr>
          <w:rFonts w:hint="eastAsia"/>
          <w:lang w:eastAsia="zh-CN"/>
        </w:rPr>
        <w:t>5</w:t>
      </w:r>
      <w:r>
        <w:rPr>
          <w:rFonts w:hint="eastAsia"/>
          <w:lang w:eastAsia="zh-CN"/>
        </w:rPr>
        <w:t>小时的文件，阻断上传并提示用户分段上传</w:t>
      </w:r>
    </w:p>
    <w:p w14:paraId="1CAD655A" w14:textId="77777777" w:rsidR="0055432E" w:rsidRDefault="00000000">
      <w:pPr>
        <w:numPr>
          <w:ilvl w:val="1"/>
          <w:numId w:val="7"/>
        </w:numPr>
        <w:rPr>
          <w:lang w:eastAsia="zh-CN"/>
        </w:rPr>
      </w:pPr>
      <w:r>
        <w:rPr>
          <w:rFonts w:hint="eastAsia"/>
          <w:lang w:eastAsia="zh-CN"/>
        </w:rPr>
        <w:t>音频质量较差需提示“可能影响纪要准确度”</w:t>
      </w:r>
    </w:p>
    <w:p w14:paraId="4315E225" w14:textId="77777777" w:rsidR="0055432E" w:rsidRDefault="00000000">
      <w:pPr>
        <w:pStyle w:val="5"/>
        <w:rPr>
          <w:lang w:eastAsia="zh-CN"/>
        </w:rPr>
      </w:pPr>
      <w:bookmarkStart w:id="9" w:name="X4c7842a04cdf1233b14e5990212bf13c1e39468"/>
      <w:bookmarkEnd w:id="8"/>
      <w:r>
        <w:rPr>
          <w:lang w:eastAsia="zh-CN"/>
        </w:rPr>
        <w:t xml:space="preserve">3.1.2 </w:t>
      </w:r>
      <w:r>
        <w:rPr>
          <w:rFonts w:hint="eastAsia"/>
          <w:b/>
          <w:bCs/>
          <w:lang w:eastAsia="zh-CN"/>
        </w:rPr>
        <w:t>会议内容识别与关键信息提取模块</w:t>
      </w:r>
    </w:p>
    <w:p w14:paraId="399184FA" w14:textId="76F4E684" w:rsidR="0055432E" w:rsidRDefault="00000000">
      <w:pPr>
        <w:numPr>
          <w:ilvl w:val="0"/>
          <w:numId w:val="8"/>
        </w:numPr>
        <w:rPr>
          <w:lang w:eastAsia="zh-CN"/>
        </w:rPr>
      </w:pPr>
      <w:r>
        <w:rPr>
          <w:rFonts w:hint="eastAsia"/>
          <w:lang w:eastAsia="zh-CN"/>
        </w:rPr>
        <w:t>功能描述：系统需对音视频中所有内容进行精准理解、拆解、组织与提炼，为纪要生成提供材料。</w:t>
      </w:r>
      <w:r w:rsidR="0056688F">
        <w:rPr>
          <w:rFonts w:hint="eastAsia"/>
          <w:lang w:eastAsia="zh-CN"/>
        </w:rPr>
        <w:t>（尝试原生多模态模型，如</w:t>
      </w:r>
      <w:r w:rsidR="0056688F">
        <w:rPr>
          <w:rFonts w:hint="eastAsia"/>
          <w:lang w:eastAsia="zh-CN"/>
        </w:rPr>
        <w:t>gemini</w:t>
      </w:r>
      <w:r w:rsidR="0056688F">
        <w:rPr>
          <w:rFonts w:hint="eastAsia"/>
          <w:lang w:eastAsia="zh-CN"/>
        </w:rPr>
        <w:t>）</w:t>
      </w:r>
    </w:p>
    <w:p w14:paraId="1EA73500" w14:textId="77777777" w:rsidR="0055432E" w:rsidRDefault="00000000">
      <w:pPr>
        <w:numPr>
          <w:ilvl w:val="0"/>
          <w:numId w:val="8"/>
        </w:numPr>
      </w:pPr>
      <w:r>
        <w:rPr>
          <w:rFonts w:hint="eastAsia"/>
        </w:rPr>
        <w:t>具体要求</w:t>
      </w:r>
    </w:p>
    <w:p w14:paraId="0FA91419" w14:textId="77777777" w:rsidR="0055432E" w:rsidRDefault="00000000">
      <w:pPr>
        <w:numPr>
          <w:ilvl w:val="1"/>
          <w:numId w:val="9"/>
        </w:numPr>
        <w:rPr>
          <w:lang w:eastAsia="zh-CN"/>
        </w:rPr>
      </w:pPr>
      <w:r>
        <w:rPr>
          <w:rFonts w:hint="eastAsia"/>
          <w:lang w:eastAsia="zh-CN"/>
        </w:rPr>
        <w:t>精准识别不同发言人（说话人</w:t>
      </w:r>
      <w:r>
        <w:rPr>
          <w:rFonts w:hint="eastAsia"/>
          <w:lang w:eastAsia="zh-CN"/>
        </w:rPr>
        <w:t>1</w:t>
      </w:r>
      <w:r>
        <w:rPr>
          <w:rFonts w:hint="eastAsia"/>
          <w:lang w:eastAsia="zh-CN"/>
        </w:rPr>
        <w:t>、说话人</w:t>
      </w:r>
      <w:r>
        <w:rPr>
          <w:rFonts w:hint="eastAsia"/>
          <w:lang w:eastAsia="zh-CN"/>
        </w:rPr>
        <w:t>2...</w:t>
      </w:r>
      <w:r>
        <w:rPr>
          <w:rFonts w:hint="eastAsia"/>
          <w:lang w:eastAsia="zh-CN"/>
        </w:rPr>
        <w:t>）</w:t>
      </w:r>
    </w:p>
    <w:p w14:paraId="6474C76A" w14:textId="77777777" w:rsidR="0055432E" w:rsidRDefault="00000000">
      <w:pPr>
        <w:numPr>
          <w:ilvl w:val="1"/>
          <w:numId w:val="9"/>
        </w:numPr>
        <w:rPr>
          <w:lang w:eastAsia="zh-CN"/>
        </w:rPr>
      </w:pPr>
      <w:r>
        <w:rPr>
          <w:rFonts w:hint="eastAsia"/>
          <w:lang w:eastAsia="zh-CN"/>
        </w:rPr>
        <w:t>精准识别会议中的主题段落和重点区域（如“项目讨论”“问题讨论”）</w:t>
      </w:r>
    </w:p>
    <w:p w14:paraId="6F132085" w14:textId="77777777" w:rsidR="0055432E" w:rsidRDefault="00000000">
      <w:pPr>
        <w:numPr>
          <w:ilvl w:val="1"/>
          <w:numId w:val="9"/>
        </w:numPr>
        <w:rPr>
          <w:lang w:eastAsia="zh-CN"/>
        </w:rPr>
      </w:pPr>
      <w:r>
        <w:rPr>
          <w:rFonts w:hint="eastAsia"/>
          <w:lang w:eastAsia="zh-CN"/>
        </w:rPr>
        <w:t>自动过滤冗余语句，例如重复确认、空洞表达等</w:t>
      </w:r>
    </w:p>
    <w:p w14:paraId="4BD3878D" w14:textId="77777777" w:rsidR="0055432E" w:rsidRDefault="00000000">
      <w:pPr>
        <w:numPr>
          <w:ilvl w:val="1"/>
          <w:numId w:val="9"/>
        </w:numPr>
        <w:rPr>
          <w:lang w:eastAsia="zh-CN"/>
        </w:rPr>
      </w:pPr>
      <w:r>
        <w:rPr>
          <w:rFonts w:hint="eastAsia"/>
          <w:lang w:eastAsia="zh-CN"/>
        </w:rPr>
        <w:t>能够生成“会议结构视图”（可折叠）方便用户校对</w:t>
      </w:r>
    </w:p>
    <w:p w14:paraId="0D040205" w14:textId="77777777" w:rsidR="0055432E" w:rsidRDefault="00000000">
      <w:r>
        <w:rPr>
          <w:noProof/>
        </w:rPr>
        <w:pict w14:anchorId="754C6129">
          <v:rect id="_x0000_i1025" alt="" style="width:415.3pt;height:.05pt;mso-width-percent:0;mso-height-percent:0;mso-width-percent:0;mso-height-percent:0" o:hralign="center" o:hrstd="t" o:hr="t"/>
        </w:pict>
      </w:r>
    </w:p>
    <w:p w14:paraId="6DCE2C77" w14:textId="77777777" w:rsidR="0055432E" w:rsidRDefault="00000000">
      <w:pPr>
        <w:pStyle w:val="4"/>
        <w:rPr>
          <w:lang w:eastAsia="zh-CN"/>
        </w:rPr>
      </w:pPr>
      <w:bookmarkStart w:id="10" w:name="X7bb5edc303122f2fc66ba0859dfe5e96d497471"/>
      <w:bookmarkEnd w:id="7"/>
      <w:bookmarkEnd w:id="9"/>
      <w:r>
        <w:rPr>
          <w:b/>
          <w:bCs/>
          <w:lang w:eastAsia="zh-CN"/>
        </w:rPr>
        <w:t xml:space="preserve">3.2 </w:t>
      </w:r>
      <w:r>
        <w:rPr>
          <w:rFonts w:hint="eastAsia"/>
          <w:b/>
          <w:bCs/>
          <w:lang w:eastAsia="zh-CN"/>
        </w:rPr>
        <w:t>会议纪要生成与管理平台</w:t>
      </w:r>
      <w:r>
        <w:rPr>
          <w:rFonts w:hint="eastAsia"/>
          <w:lang w:eastAsia="zh-CN"/>
        </w:rPr>
        <w:t>（必选开发）</w:t>
      </w:r>
    </w:p>
    <w:p w14:paraId="198CC958" w14:textId="10371431" w:rsidR="0055432E" w:rsidRDefault="00000000">
      <w:pPr>
        <w:pStyle w:val="FirstParagraph"/>
        <w:rPr>
          <w:lang w:eastAsia="zh-CN"/>
        </w:rPr>
      </w:pPr>
      <w:r>
        <w:rPr>
          <w:rFonts w:hint="eastAsia"/>
          <w:lang w:eastAsia="zh-CN"/>
        </w:rPr>
        <w:t>该平台支持生成三种类型的纪要文档（学习研究类、工作进展类、</w:t>
      </w:r>
      <w:r>
        <w:rPr>
          <w:rFonts w:hint="eastAsia"/>
          <w:lang w:eastAsia="zh-CN"/>
        </w:rPr>
        <w:t>Q&amp;A</w:t>
      </w:r>
      <w:r>
        <w:rPr>
          <w:rFonts w:hint="eastAsia"/>
          <w:lang w:eastAsia="zh-CN"/>
        </w:rPr>
        <w:t>共享资源库类），用户可按需选择、查看与导出。</w:t>
      </w:r>
      <w:r w:rsidR="0056688F">
        <w:rPr>
          <w:rFonts w:hint="eastAsia"/>
          <w:lang w:eastAsia="zh-CN"/>
        </w:rPr>
        <w:t>（默认同时生成</w:t>
      </w:r>
      <w:r w:rsidR="0056688F">
        <w:rPr>
          <w:rFonts w:hint="eastAsia"/>
          <w:lang w:eastAsia="zh-CN"/>
        </w:rPr>
        <w:t>3</w:t>
      </w:r>
      <w:r w:rsidR="0056688F">
        <w:rPr>
          <w:rFonts w:hint="eastAsia"/>
          <w:lang w:eastAsia="zh-CN"/>
        </w:rPr>
        <w:t>种纪要）</w:t>
      </w:r>
    </w:p>
    <w:p w14:paraId="4914EF0A" w14:textId="77777777" w:rsidR="0055432E" w:rsidRDefault="00000000">
      <w:pPr>
        <w:pStyle w:val="5"/>
      </w:pPr>
      <w:bookmarkStart w:id="11" w:name="X4ce41a0747e185321e14bc7f5ee5f66738eefb8"/>
      <w:r>
        <w:rPr>
          <w:b/>
          <w:bCs/>
        </w:rPr>
        <w:t>3.2.1</w:t>
      </w:r>
      <w:r>
        <w:t xml:space="preserve"> </w:t>
      </w:r>
      <w:r>
        <w:rPr>
          <w:rFonts w:hint="eastAsia"/>
        </w:rPr>
        <w:t>自动生成纪要模块</w:t>
      </w:r>
    </w:p>
    <w:p w14:paraId="432323B5" w14:textId="77777777" w:rsidR="0055432E" w:rsidRDefault="00000000">
      <w:pPr>
        <w:numPr>
          <w:ilvl w:val="0"/>
          <w:numId w:val="10"/>
        </w:numPr>
      </w:pPr>
      <w:r>
        <w:rPr>
          <w:rFonts w:hint="eastAsia"/>
          <w:b/>
          <w:bCs/>
        </w:rPr>
        <w:t>功能描述</w:t>
      </w:r>
      <w:r>
        <w:rPr>
          <w:rFonts w:hint="eastAsia"/>
        </w:rPr>
        <w:t>：</w:t>
      </w:r>
    </w:p>
    <w:p w14:paraId="361D9EC3" w14:textId="77777777" w:rsidR="0055432E" w:rsidRDefault="00000000">
      <w:pPr>
        <w:numPr>
          <w:ilvl w:val="0"/>
          <w:numId w:val="1"/>
        </w:numPr>
        <w:rPr>
          <w:lang w:eastAsia="zh-CN"/>
        </w:rPr>
      </w:pPr>
      <w:r>
        <w:rPr>
          <w:rFonts w:hint="eastAsia"/>
          <w:lang w:eastAsia="zh-CN"/>
        </w:rPr>
        <w:t>系统不会识别上传的会议属于哪一种类型，也不会要求用户选择会议类型。用户上传音视频后，系统需自动对内容进行多维度分析，并</w:t>
      </w:r>
      <w:r>
        <w:rPr>
          <w:rFonts w:hint="eastAsia"/>
          <w:b/>
          <w:bCs/>
          <w:lang w:eastAsia="zh-CN"/>
        </w:rPr>
        <w:t>同时生成三份不同类型的会议纪要文档</w:t>
      </w:r>
      <w:r>
        <w:rPr>
          <w:rFonts w:hint="eastAsia"/>
          <w:lang w:eastAsia="zh-CN"/>
        </w:rPr>
        <w:t>：《学习研究类会议纪要》《工作进展类会议纪要》《</w:t>
      </w:r>
      <w:r>
        <w:rPr>
          <w:rFonts w:hint="eastAsia"/>
          <w:lang w:eastAsia="zh-CN"/>
        </w:rPr>
        <w:t>Q&amp;A</w:t>
      </w:r>
      <w:r>
        <w:rPr>
          <w:rFonts w:hint="eastAsia"/>
          <w:lang w:eastAsia="zh-CN"/>
        </w:rPr>
        <w:t>共享资源库类会议纪要》。</w:t>
      </w:r>
    </w:p>
    <w:p w14:paraId="296067AC" w14:textId="77777777" w:rsidR="0055432E" w:rsidRDefault="00000000">
      <w:pPr>
        <w:numPr>
          <w:ilvl w:val="0"/>
          <w:numId w:val="10"/>
        </w:numPr>
      </w:pPr>
      <w:r>
        <w:rPr>
          <w:rFonts w:hint="eastAsia"/>
        </w:rPr>
        <w:t>具体要求</w:t>
      </w:r>
    </w:p>
    <w:p w14:paraId="7275FA3D" w14:textId="77777777" w:rsidR="0055432E" w:rsidRDefault="00000000">
      <w:pPr>
        <w:numPr>
          <w:ilvl w:val="1"/>
          <w:numId w:val="11"/>
        </w:numPr>
        <w:rPr>
          <w:lang w:eastAsia="zh-CN"/>
        </w:rPr>
      </w:pPr>
      <w:r>
        <w:rPr>
          <w:rFonts w:hint="eastAsia"/>
          <w:lang w:eastAsia="zh-CN"/>
        </w:rPr>
        <w:t>自动识别三类会议类型（学习</w:t>
      </w:r>
      <w:r>
        <w:rPr>
          <w:rFonts w:hint="eastAsia"/>
          <w:lang w:eastAsia="zh-CN"/>
        </w:rPr>
        <w:t>/</w:t>
      </w:r>
      <w:r>
        <w:rPr>
          <w:rFonts w:hint="eastAsia"/>
          <w:lang w:eastAsia="zh-CN"/>
        </w:rPr>
        <w:t>工作</w:t>
      </w:r>
      <w:r>
        <w:rPr>
          <w:rFonts w:hint="eastAsia"/>
          <w:lang w:eastAsia="zh-CN"/>
        </w:rPr>
        <w:t>/Q&amp;A</w:t>
      </w:r>
      <w:r>
        <w:rPr>
          <w:rFonts w:hint="eastAsia"/>
          <w:lang w:eastAsia="zh-CN"/>
        </w:rPr>
        <w:t>）：每份纪要均基于标准模板独立生成。</w:t>
      </w:r>
    </w:p>
    <w:p w14:paraId="330DDE50" w14:textId="77777777" w:rsidR="0055432E" w:rsidRDefault="00000000">
      <w:pPr>
        <w:numPr>
          <w:ilvl w:val="1"/>
          <w:numId w:val="11"/>
        </w:numPr>
      </w:pPr>
      <w:r>
        <w:rPr>
          <w:rFonts w:hint="eastAsia"/>
          <w:lang w:eastAsia="zh-CN"/>
        </w:rPr>
        <w:t>内容缺失提示机制：若某类纪要的结构中在会议内容中未能找到对应信息，系统需在该文档中标注：“本会议未包含典型的</w:t>
      </w:r>
      <w:r>
        <w:rPr>
          <w:lang w:eastAsia="zh-CN"/>
        </w:rPr>
        <w:t xml:space="preserve"> XXX </w:t>
      </w:r>
      <w:r>
        <w:rPr>
          <w:rFonts w:hint="eastAsia"/>
          <w:lang w:eastAsia="zh-CN"/>
        </w:rPr>
        <w:t>类</w:t>
      </w:r>
      <w:r>
        <w:rPr>
          <w:lang w:eastAsia="zh-CN"/>
        </w:rPr>
        <w:t xml:space="preserve"> </w:t>
      </w:r>
      <w:r>
        <w:rPr>
          <w:rFonts w:hint="eastAsia"/>
          <w:lang w:eastAsia="zh-CN"/>
        </w:rPr>
        <w:t>信息，该部分内容为空或仅保留自动提炼结果。</w:t>
      </w:r>
      <w:r>
        <w:rPr>
          <w:rFonts w:hint="eastAsia"/>
        </w:rPr>
        <w:t>”</w:t>
      </w:r>
    </w:p>
    <w:p w14:paraId="361668F9" w14:textId="77777777" w:rsidR="0055432E" w:rsidRDefault="00000000">
      <w:pPr>
        <w:numPr>
          <w:ilvl w:val="1"/>
          <w:numId w:val="11"/>
        </w:numPr>
      </w:pPr>
      <w:r>
        <w:rPr>
          <w:rFonts w:hint="eastAsia"/>
          <w:lang w:eastAsia="zh-CN"/>
        </w:rPr>
        <w:lastRenderedPageBreak/>
        <w:t>三类会议纪要内容生成原则：系统不做单一分类判断，而是采用“多维抽取”策略，将同一会议内容分别映射至三种纪要结构中。每种纪要对应一个“标准模版”，输出必须符合模版要求。</w:t>
      </w:r>
      <w:r>
        <w:rPr>
          <w:rFonts w:hint="eastAsia"/>
        </w:rPr>
        <w:t>详情如下：</w:t>
      </w:r>
    </w:p>
    <w:p w14:paraId="14C5DDFE" w14:textId="77777777" w:rsidR="0055432E" w:rsidRDefault="0055432E">
      <w:pPr>
        <w:numPr>
          <w:ilvl w:val="1"/>
          <w:numId w:val="1"/>
        </w:numPr>
      </w:pPr>
    </w:p>
    <w:p w14:paraId="05E22255" w14:textId="77777777" w:rsidR="0055432E" w:rsidRDefault="00000000">
      <w:pPr>
        <w:pStyle w:val="FirstParagraph"/>
      </w:pPr>
      <w:r>
        <w:t xml:space="preserve"> </w:t>
      </w:r>
      <w:r>
        <w:rPr>
          <w:b/>
          <w:bCs/>
        </w:rPr>
        <w:t xml:space="preserve">A. </w:t>
      </w:r>
      <w:r>
        <w:rPr>
          <w:rFonts w:hint="eastAsia"/>
          <w:b/>
          <w:bCs/>
        </w:rPr>
        <w:t>学习研究类会议纪要</w:t>
      </w:r>
    </w:p>
    <w:p w14:paraId="4F4BCE2D" w14:textId="77777777" w:rsidR="0055432E" w:rsidRDefault="00000000">
      <w:pPr>
        <w:numPr>
          <w:ilvl w:val="0"/>
          <w:numId w:val="12"/>
        </w:numPr>
        <w:rPr>
          <w:lang w:eastAsia="zh-CN"/>
        </w:rPr>
      </w:pPr>
      <w:r>
        <w:rPr>
          <w:rFonts w:hint="eastAsia"/>
          <w:lang w:eastAsia="zh-CN"/>
        </w:rPr>
        <w:t>纪要概述：用于记录学习主题、理论探讨、技术研究成果。强调系统性与逻辑性，最终形成可持续迭代的研究路线。</w:t>
      </w:r>
    </w:p>
    <w:p w14:paraId="2A317023" w14:textId="77777777" w:rsidR="0055432E" w:rsidRDefault="00000000">
      <w:pPr>
        <w:numPr>
          <w:ilvl w:val="0"/>
          <w:numId w:val="13"/>
        </w:numPr>
      </w:pPr>
      <w:r>
        <w:rPr>
          <w:rFonts w:hint="eastAsia"/>
        </w:rPr>
        <w:t>会议模版：</w:t>
      </w:r>
    </w:p>
    <w:tbl>
      <w:tblPr>
        <w:tblStyle w:val="Table"/>
        <w:tblW w:w="0" w:type="auto"/>
        <w:tblLook w:val="0020" w:firstRow="1" w:lastRow="0" w:firstColumn="0" w:lastColumn="0" w:noHBand="0" w:noVBand="0"/>
      </w:tblPr>
      <w:tblGrid>
        <w:gridCol w:w="8856"/>
      </w:tblGrid>
      <w:tr w:rsidR="0055432E" w14:paraId="4DF441B8" w14:textId="77777777" w:rsidTr="0055432E">
        <w:trPr>
          <w:cnfStyle w:val="100000000000" w:firstRow="1" w:lastRow="0" w:firstColumn="0" w:lastColumn="0" w:oddVBand="0" w:evenVBand="0" w:oddHBand="0" w:evenHBand="0" w:firstRowFirstColumn="0" w:firstRowLastColumn="0" w:lastRowFirstColumn="0" w:lastRowLastColumn="0"/>
          <w:tblHeader/>
        </w:trPr>
        <w:tc>
          <w:tcPr>
            <w:tcW w:w="0" w:type="auto"/>
          </w:tcPr>
          <w:p w14:paraId="45A7B5BF" w14:textId="66A85DB4" w:rsidR="0055432E" w:rsidRDefault="00000000" w:rsidP="00F716A1">
            <w:pPr>
              <w:pStyle w:val="Compact"/>
              <w:rPr>
                <w:lang w:eastAsia="zh-CN"/>
              </w:rPr>
            </w:pPr>
            <w:r>
              <w:rPr>
                <w:rFonts w:hint="eastAsia"/>
                <w:lang w:eastAsia="zh-CN"/>
              </w:rPr>
              <w:t>学习研究类会议纪要模版</w:t>
            </w:r>
          </w:p>
        </w:tc>
      </w:tr>
      <w:tr w:rsidR="0055432E" w14:paraId="005A737C" w14:textId="77777777">
        <w:tc>
          <w:tcPr>
            <w:tcW w:w="0" w:type="auto"/>
          </w:tcPr>
          <w:p w14:paraId="2E8A07D0" w14:textId="77777777" w:rsidR="0055432E" w:rsidRDefault="00000000">
            <w:pPr>
              <w:pStyle w:val="Compact"/>
            </w:pPr>
            <w:r>
              <w:rPr>
                <w:rFonts w:hint="eastAsia"/>
                <w:b/>
                <w:bCs/>
              </w:rPr>
              <w:t>标题：</w:t>
            </w:r>
            <w:r>
              <w:rPr>
                <w:rFonts w:hint="eastAsia"/>
                <w:b/>
                <w:bCs/>
              </w:rPr>
              <w:t>xxx</w:t>
            </w:r>
          </w:p>
        </w:tc>
      </w:tr>
      <w:tr w:rsidR="0055432E" w14:paraId="73394EF3" w14:textId="77777777">
        <w:tc>
          <w:tcPr>
            <w:tcW w:w="0" w:type="auto"/>
          </w:tcPr>
          <w:p w14:paraId="290D0303" w14:textId="77777777" w:rsidR="0055432E" w:rsidRDefault="00000000">
            <w:pPr>
              <w:pStyle w:val="Compact"/>
              <w:rPr>
                <w:lang w:eastAsia="zh-CN"/>
              </w:rPr>
            </w:pPr>
            <w:r>
              <w:rPr>
                <w:rFonts w:hint="eastAsia"/>
                <w:b/>
                <w:bCs/>
                <w:lang w:eastAsia="zh-CN"/>
              </w:rPr>
              <w:t>一、会议信息</w:t>
            </w:r>
            <w:r>
              <w:rPr>
                <w:rFonts w:hint="eastAsia"/>
                <w:lang w:eastAsia="zh-CN"/>
              </w:rPr>
              <w:t>：会议名称、会议时间、参会人员、记录整理人</w:t>
            </w:r>
          </w:p>
        </w:tc>
      </w:tr>
      <w:tr w:rsidR="0055432E" w14:paraId="4660CE86" w14:textId="77777777">
        <w:tc>
          <w:tcPr>
            <w:tcW w:w="0" w:type="auto"/>
          </w:tcPr>
          <w:p w14:paraId="7896A5BA" w14:textId="0C0C7932" w:rsidR="0055432E" w:rsidRDefault="00000000">
            <w:pPr>
              <w:pStyle w:val="Compact"/>
            </w:pPr>
            <w:r>
              <w:rPr>
                <w:rFonts w:hint="eastAsia"/>
                <w:b/>
                <w:bCs/>
                <w:lang w:eastAsia="zh-CN"/>
              </w:rPr>
              <w:t>二、学习研究内容</w:t>
            </w:r>
            <w:r>
              <w:rPr>
                <w:rFonts w:hint="eastAsia"/>
                <w:lang w:eastAsia="zh-CN"/>
              </w:rPr>
              <w:t>：</w:t>
            </w:r>
            <w:r w:rsidR="0056688F">
              <w:rPr>
                <w:rFonts w:hint="eastAsia"/>
                <w:lang w:eastAsia="zh-CN"/>
              </w:rPr>
              <w:t>（增加学习的背景，比如目的、来源</w:t>
            </w:r>
            <w:r w:rsidR="0056688F">
              <w:rPr>
                <w:rFonts w:hint="eastAsia"/>
                <w:lang w:eastAsia="zh-CN"/>
              </w:rPr>
              <w:t>..</w:t>
            </w:r>
            <w:r w:rsidR="0056688F">
              <w:rPr>
                <w:rFonts w:hint="eastAsia"/>
                <w:lang w:eastAsia="zh-CN"/>
              </w:rPr>
              <w:t>）</w:t>
            </w:r>
            <w:r>
              <w:rPr>
                <w:lang w:eastAsia="zh-CN"/>
              </w:rPr>
              <w:br/>
            </w:r>
            <w:r>
              <w:rPr>
                <w:rFonts w:hint="eastAsia"/>
                <w:lang w:eastAsia="zh-CN"/>
              </w:rPr>
              <w:t>1.xxx</w:t>
            </w:r>
            <w:r>
              <w:rPr>
                <w:rFonts w:hint="eastAsia"/>
                <w:lang w:eastAsia="zh-CN"/>
              </w:rPr>
              <w:t>（学习研究主题）</w:t>
            </w:r>
            <w:r>
              <w:rPr>
                <w:rFonts w:hint="eastAsia"/>
                <w:lang w:eastAsia="zh-CN"/>
              </w:rPr>
              <w:t>-xxx</w:t>
            </w:r>
            <w:r>
              <w:rPr>
                <w:rFonts w:hint="eastAsia"/>
                <w:lang w:eastAsia="zh-CN"/>
              </w:rPr>
              <w:t>（学习者姓名）</w:t>
            </w:r>
            <w:r>
              <w:rPr>
                <w:lang w:eastAsia="zh-CN"/>
              </w:rPr>
              <w:br/>
            </w:r>
            <w:r>
              <w:rPr>
                <w:rFonts w:hint="eastAsia"/>
                <w:lang w:eastAsia="zh-CN"/>
              </w:rPr>
              <w:t>核心议题概述：对学习研究内容进行详述，对核心议题进行归纳分析。</w:t>
            </w:r>
            <w:r>
              <w:rPr>
                <w:lang w:eastAsia="zh-CN"/>
              </w:rPr>
              <w:br/>
            </w:r>
            <w:r>
              <w:rPr>
                <w:rFonts w:hint="eastAsia"/>
                <w:lang w:eastAsia="zh-CN"/>
              </w:rPr>
              <w:t>关键讨论成果：对会上讨论的关键问题进行介绍，并总结讨论成果。</w:t>
            </w:r>
            <w:r>
              <w:rPr>
                <w:lang w:eastAsia="zh-CN"/>
              </w:rPr>
              <w:br/>
            </w:r>
            <w:r>
              <w:rPr>
                <w:rFonts w:hint="eastAsia"/>
                <w:lang w:eastAsia="zh-CN"/>
              </w:rPr>
              <w:t>下一步研究方向：该主题（方向）存在的学习空白点，下一步值得继续深入研究的部分。</w:t>
            </w:r>
            <w:r>
              <w:rPr>
                <w:lang w:eastAsia="zh-CN"/>
              </w:rPr>
              <w:br/>
            </w:r>
            <w:r>
              <w:rPr>
                <w:rFonts w:hint="eastAsia"/>
              </w:rPr>
              <w:t>下面</w:t>
            </w:r>
            <w:r>
              <w:rPr>
                <w:rFonts w:hint="eastAsia"/>
              </w:rPr>
              <w:t>2.3.4......</w:t>
            </w:r>
            <w:r>
              <w:rPr>
                <w:rFonts w:hint="eastAsia"/>
              </w:rPr>
              <w:t>都按上述模版来写</w:t>
            </w:r>
          </w:p>
        </w:tc>
      </w:tr>
    </w:tbl>
    <w:p w14:paraId="0ADFD18F" w14:textId="77777777" w:rsidR="0055432E" w:rsidRDefault="00000000">
      <w:pPr>
        <w:numPr>
          <w:ilvl w:val="0"/>
          <w:numId w:val="14"/>
        </w:numPr>
      </w:pPr>
      <w:r>
        <w:rPr>
          <w:rFonts w:hint="eastAsia"/>
        </w:rPr>
        <w:t>功能点：</w:t>
      </w:r>
    </w:p>
    <w:p w14:paraId="47771D7C" w14:textId="77777777" w:rsidR="0055432E" w:rsidRDefault="00000000">
      <w:pPr>
        <w:numPr>
          <w:ilvl w:val="0"/>
          <w:numId w:val="1"/>
        </w:numPr>
        <w:rPr>
          <w:lang w:eastAsia="zh-CN"/>
        </w:rPr>
      </w:pPr>
      <w:r>
        <w:rPr>
          <w:rFonts w:hint="eastAsia"/>
          <w:b/>
          <w:bCs/>
          <w:lang w:eastAsia="zh-CN"/>
        </w:rPr>
        <w:t>核心议题结构化</w:t>
      </w:r>
      <w:r>
        <w:rPr>
          <w:rFonts w:hint="eastAsia"/>
          <w:lang w:eastAsia="zh-CN"/>
        </w:rPr>
        <w:t>：“核心议题概述”和“关键讨论成果”按照列表模板（如：数字列表</w:t>
      </w:r>
      <w:r>
        <w:rPr>
          <w:lang w:eastAsia="zh-CN"/>
        </w:rPr>
        <w:t xml:space="preserve"> 1., 2., </w:t>
      </w:r>
      <w:r>
        <w:rPr>
          <w:rFonts w:hint="eastAsia"/>
          <w:lang w:eastAsia="zh-CN"/>
        </w:rPr>
        <w:t>3.</w:t>
      </w:r>
      <w:r>
        <w:rPr>
          <w:rFonts w:hint="eastAsia"/>
          <w:lang w:eastAsia="zh-CN"/>
        </w:rPr>
        <w:t>）排列，以分点形式对学习内容和成果进行归纳分析。</w:t>
      </w:r>
    </w:p>
    <w:p w14:paraId="3FB30346" w14:textId="77777777" w:rsidR="0055432E" w:rsidRDefault="00000000">
      <w:pPr>
        <w:numPr>
          <w:ilvl w:val="0"/>
          <w:numId w:val="1"/>
        </w:numPr>
        <w:rPr>
          <w:lang w:eastAsia="zh-CN"/>
        </w:rPr>
      </w:pPr>
      <w:r>
        <w:rPr>
          <w:rFonts w:hint="eastAsia"/>
          <w:b/>
          <w:bCs/>
          <w:lang w:eastAsia="zh-CN"/>
        </w:rPr>
        <w:t>下一步研究方向</w:t>
      </w:r>
      <w:r>
        <w:rPr>
          <w:rFonts w:hint="eastAsia"/>
          <w:lang w:eastAsia="zh-CN"/>
        </w:rPr>
        <w:t>：该字段应采用标签化输入，输出</w:t>
      </w:r>
      <w:r>
        <w:rPr>
          <w:rFonts w:hint="eastAsia"/>
          <w:lang w:eastAsia="zh-CN"/>
        </w:rPr>
        <w:t>1-3</w:t>
      </w:r>
      <w:r>
        <w:rPr>
          <w:lang w:eastAsia="zh-CN"/>
        </w:rPr>
        <w:t xml:space="preserve"> </w:t>
      </w:r>
      <w:r>
        <w:rPr>
          <w:rFonts w:hint="eastAsia"/>
          <w:lang w:eastAsia="zh-CN"/>
        </w:rPr>
        <w:t>个具体的后续方向，而非模糊的描述。</w:t>
      </w:r>
    </w:p>
    <w:p w14:paraId="51917D7A" w14:textId="77777777" w:rsidR="0055432E" w:rsidRDefault="0055432E">
      <w:pPr>
        <w:pStyle w:val="FirstParagraph"/>
        <w:rPr>
          <w:lang w:eastAsia="zh-CN"/>
        </w:rPr>
      </w:pPr>
    </w:p>
    <w:p w14:paraId="5587A47C" w14:textId="77777777" w:rsidR="0055432E" w:rsidRDefault="00000000">
      <w:pPr>
        <w:pStyle w:val="a0"/>
      </w:pPr>
      <w:r>
        <w:rPr>
          <w:b/>
          <w:bCs/>
        </w:rPr>
        <w:t xml:space="preserve">B. </w:t>
      </w:r>
      <w:r>
        <w:rPr>
          <w:rFonts w:hint="eastAsia"/>
          <w:b/>
          <w:bCs/>
        </w:rPr>
        <w:t>工作进展类纪要</w:t>
      </w:r>
    </w:p>
    <w:p w14:paraId="4FBE09DB" w14:textId="77777777" w:rsidR="0055432E" w:rsidRDefault="00000000">
      <w:pPr>
        <w:numPr>
          <w:ilvl w:val="0"/>
          <w:numId w:val="15"/>
        </w:numPr>
        <w:rPr>
          <w:lang w:eastAsia="zh-CN"/>
        </w:rPr>
      </w:pPr>
      <w:r>
        <w:rPr>
          <w:rFonts w:hint="eastAsia"/>
          <w:lang w:eastAsia="zh-CN"/>
        </w:rPr>
        <w:t>纪要概述：用于记录本周重点项目的进展情况及重点问题的解决方案。</w:t>
      </w:r>
    </w:p>
    <w:p w14:paraId="488CE41C" w14:textId="77777777" w:rsidR="0055432E" w:rsidRDefault="00000000">
      <w:pPr>
        <w:numPr>
          <w:ilvl w:val="0"/>
          <w:numId w:val="15"/>
        </w:numPr>
      </w:pPr>
      <w:r>
        <w:rPr>
          <w:rFonts w:hint="eastAsia"/>
        </w:rPr>
        <w:t>会议模版：</w:t>
      </w:r>
    </w:p>
    <w:tbl>
      <w:tblPr>
        <w:tblStyle w:val="Table"/>
        <w:tblW w:w="0" w:type="auto"/>
        <w:tblLook w:val="0020" w:firstRow="1" w:lastRow="0" w:firstColumn="0" w:lastColumn="0" w:noHBand="0" w:noVBand="0"/>
      </w:tblPr>
      <w:tblGrid>
        <w:gridCol w:w="8856"/>
      </w:tblGrid>
      <w:tr w:rsidR="0055432E" w14:paraId="0EF6C4E5" w14:textId="77777777" w:rsidTr="0055432E">
        <w:trPr>
          <w:cnfStyle w:val="100000000000" w:firstRow="1" w:lastRow="0" w:firstColumn="0" w:lastColumn="0" w:oddVBand="0" w:evenVBand="0" w:oddHBand="0" w:evenHBand="0" w:firstRowFirstColumn="0" w:firstRowLastColumn="0" w:lastRowFirstColumn="0" w:lastRowLastColumn="0"/>
          <w:tblHeader/>
        </w:trPr>
        <w:tc>
          <w:tcPr>
            <w:tcW w:w="0" w:type="auto"/>
          </w:tcPr>
          <w:p w14:paraId="6017DFEF" w14:textId="77777777" w:rsidR="0055432E" w:rsidRDefault="00000000">
            <w:pPr>
              <w:pStyle w:val="Compact"/>
              <w:rPr>
                <w:lang w:eastAsia="zh-CN"/>
              </w:rPr>
            </w:pPr>
            <w:r>
              <w:rPr>
                <w:rFonts w:hint="eastAsia"/>
                <w:lang w:eastAsia="zh-CN"/>
              </w:rPr>
              <w:t>工作进展类会议纪要模版</w:t>
            </w:r>
          </w:p>
        </w:tc>
      </w:tr>
      <w:tr w:rsidR="0055432E" w14:paraId="20D3A375" w14:textId="77777777">
        <w:tc>
          <w:tcPr>
            <w:tcW w:w="0" w:type="auto"/>
          </w:tcPr>
          <w:p w14:paraId="2BEC3C57" w14:textId="303F8BD6" w:rsidR="0055432E" w:rsidRDefault="00000000">
            <w:pPr>
              <w:pStyle w:val="Compact"/>
              <w:rPr>
                <w:lang w:eastAsia="zh-CN"/>
              </w:rPr>
            </w:pPr>
            <w:r>
              <w:rPr>
                <w:rFonts w:hint="eastAsia"/>
                <w:b/>
                <w:bCs/>
                <w:lang w:eastAsia="zh-CN"/>
              </w:rPr>
              <w:t>标题：</w:t>
            </w:r>
            <w:r w:rsidR="00F716A1">
              <w:rPr>
                <w:rFonts w:hint="eastAsia"/>
                <w:b/>
                <w:bCs/>
                <w:lang w:eastAsia="zh-CN"/>
              </w:rPr>
              <w:t>日期</w:t>
            </w:r>
            <w:r w:rsidR="00F716A1">
              <w:rPr>
                <w:rFonts w:hint="eastAsia"/>
                <w:b/>
                <w:bCs/>
                <w:lang w:eastAsia="zh-CN"/>
              </w:rPr>
              <w:t>+</w:t>
            </w:r>
            <w:r w:rsidR="00F716A1">
              <w:rPr>
                <w:rFonts w:hint="eastAsia"/>
                <w:b/>
                <w:bCs/>
                <w:lang w:eastAsia="zh-CN"/>
              </w:rPr>
              <w:t>第</w:t>
            </w:r>
            <w:r w:rsidR="00F716A1">
              <w:rPr>
                <w:rFonts w:hint="eastAsia"/>
                <w:b/>
                <w:bCs/>
                <w:lang w:eastAsia="zh-CN"/>
              </w:rPr>
              <w:t>x</w:t>
            </w:r>
            <w:r w:rsidR="00F716A1">
              <w:rPr>
                <w:rFonts w:hint="eastAsia"/>
                <w:b/>
                <w:bCs/>
                <w:lang w:eastAsia="zh-CN"/>
              </w:rPr>
              <w:t>次周会</w:t>
            </w:r>
          </w:p>
        </w:tc>
      </w:tr>
      <w:tr w:rsidR="0055432E" w14:paraId="189C48E1" w14:textId="77777777">
        <w:tc>
          <w:tcPr>
            <w:tcW w:w="0" w:type="auto"/>
          </w:tcPr>
          <w:p w14:paraId="72328EC6" w14:textId="77777777" w:rsidR="0055432E" w:rsidRDefault="00000000">
            <w:pPr>
              <w:pStyle w:val="Compact"/>
              <w:rPr>
                <w:lang w:eastAsia="zh-CN"/>
              </w:rPr>
            </w:pPr>
            <w:r>
              <w:rPr>
                <w:rFonts w:hint="eastAsia"/>
                <w:b/>
                <w:bCs/>
                <w:lang w:eastAsia="zh-CN"/>
              </w:rPr>
              <w:t>一、会议信息</w:t>
            </w:r>
            <w:r>
              <w:rPr>
                <w:rFonts w:hint="eastAsia"/>
                <w:lang w:eastAsia="zh-CN"/>
              </w:rPr>
              <w:t>：会议名称、会议时间、参会人员、记录整理人</w:t>
            </w:r>
          </w:p>
        </w:tc>
      </w:tr>
      <w:tr w:rsidR="0055432E" w14:paraId="4B79AD99" w14:textId="77777777">
        <w:tc>
          <w:tcPr>
            <w:tcW w:w="0" w:type="auto"/>
          </w:tcPr>
          <w:p w14:paraId="3EA49876" w14:textId="77777777" w:rsidR="0055432E" w:rsidRDefault="00000000">
            <w:pPr>
              <w:pStyle w:val="Compact"/>
            </w:pPr>
            <w:r>
              <w:rPr>
                <w:rFonts w:hint="eastAsia"/>
                <w:b/>
                <w:bCs/>
              </w:rPr>
              <w:lastRenderedPageBreak/>
              <w:t>二、工作内容</w:t>
            </w:r>
          </w:p>
        </w:tc>
      </w:tr>
      <w:tr w:rsidR="0055432E" w14:paraId="739A01DD" w14:textId="77777777">
        <w:tc>
          <w:tcPr>
            <w:tcW w:w="0" w:type="auto"/>
          </w:tcPr>
          <w:p w14:paraId="1605B268" w14:textId="6D7E0A8E" w:rsidR="0055432E" w:rsidRDefault="00000000">
            <w:pPr>
              <w:pStyle w:val="Compact"/>
              <w:rPr>
                <w:lang w:eastAsia="zh-CN"/>
              </w:rPr>
            </w:pPr>
            <w:r>
              <w:rPr>
                <w:rFonts w:hint="eastAsia"/>
                <w:lang w:eastAsia="zh-CN"/>
              </w:rPr>
              <w:t>1</w:t>
            </w:r>
            <w:r>
              <w:rPr>
                <w:rFonts w:hint="eastAsia"/>
                <w:lang w:eastAsia="zh-CN"/>
              </w:rPr>
              <w:t>、重点项目进展情况</w:t>
            </w:r>
            <w:r w:rsidR="00F716A1">
              <w:rPr>
                <w:rFonts w:hint="eastAsia"/>
                <w:lang w:eastAsia="zh-CN"/>
              </w:rPr>
              <w:t>汇总</w:t>
            </w:r>
            <w:r>
              <w:rPr>
                <w:rFonts w:hint="eastAsia"/>
                <w:lang w:eastAsia="zh-CN"/>
              </w:rPr>
              <w:t>：按照项目名称、负责人、截止时间、项目进度情况四个维度，以表格形式列出。</w:t>
            </w:r>
            <w:r w:rsidR="00F716A1">
              <w:rPr>
                <w:rFonts w:hint="eastAsia"/>
                <w:lang w:eastAsia="zh-CN"/>
              </w:rPr>
              <w:t>（列举</w:t>
            </w:r>
            <w:r w:rsidR="00F716A1">
              <w:rPr>
                <w:rFonts w:hint="eastAsia"/>
                <w:lang w:eastAsia="zh-CN"/>
              </w:rPr>
              <w:t>P0</w:t>
            </w:r>
            <w:r w:rsidR="00F716A1">
              <w:rPr>
                <w:rFonts w:hint="eastAsia"/>
                <w:lang w:eastAsia="zh-CN"/>
              </w:rPr>
              <w:t>）</w:t>
            </w:r>
          </w:p>
        </w:tc>
      </w:tr>
      <w:tr w:rsidR="0055432E" w14:paraId="0A2CEE74" w14:textId="77777777">
        <w:tc>
          <w:tcPr>
            <w:tcW w:w="0" w:type="auto"/>
          </w:tcPr>
          <w:p w14:paraId="7646836D" w14:textId="10E4584D" w:rsidR="0055432E" w:rsidRDefault="00000000">
            <w:pPr>
              <w:pStyle w:val="Compact"/>
              <w:rPr>
                <w:lang w:eastAsia="zh-CN"/>
              </w:rPr>
            </w:pPr>
            <w:r>
              <w:rPr>
                <w:rFonts w:hint="eastAsia"/>
                <w:lang w:eastAsia="zh-CN"/>
              </w:rPr>
              <w:t>2</w:t>
            </w:r>
            <w:r>
              <w:rPr>
                <w:rFonts w:hint="eastAsia"/>
                <w:lang w:eastAsia="zh-CN"/>
              </w:rPr>
              <w:t>、重点</w:t>
            </w:r>
            <w:r w:rsidR="00F716A1">
              <w:rPr>
                <w:rFonts w:hint="eastAsia"/>
                <w:lang w:eastAsia="zh-CN"/>
              </w:rPr>
              <w:t>项目</w:t>
            </w:r>
            <w:r>
              <w:rPr>
                <w:rFonts w:hint="eastAsia"/>
                <w:lang w:eastAsia="zh-CN"/>
              </w:rPr>
              <w:t>问题及解决方案</w:t>
            </w:r>
            <w:r>
              <w:rPr>
                <w:lang w:eastAsia="zh-CN"/>
              </w:rPr>
              <w:br/>
            </w:r>
            <w:r w:rsidR="00F716A1">
              <w:rPr>
                <w:rFonts w:hint="eastAsia"/>
                <w:lang w:eastAsia="zh-CN"/>
              </w:rPr>
              <w:t>项目</w:t>
            </w:r>
            <w:r w:rsidR="00F716A1">
              <w:rPr>
                <w:rFonts w:hint="eastAsia"/>
                <w:lang w:eastAsia="zh-CN"/>
              </w:rPr>
              <w:t>1</w:t>
            </w:r>
            <w:r w:rsidR="00F716A1">
              <w:rPr>
                <w:rFonts w:hint="eastAsia"/>
                <w:lang w:eastAsia="zh-CN"/>
              </w:rPr>
              <w:t>：</w:t>
            </w:r>
            <w:r>
              <w:rPr>
                <w:rFonts w:hint="eastAsia"/>
                <w:lang w:eastAsia="zh-CN"/>
              </w:rPr>
              <w:t>问题</w:t>
            </w:r>
            <w:r>
              <w:rPr>
                <w:rFonts w:hint="eastAsia"/>
                <w:lang w:eastAsia="zh-CN"/>
              </w:rPr>
              <w:t>1</w:t>
            </w:r>
            <w:r>
              <w:rPr>
                <w:rFonts w:hint="eastAsia"/>
                <w:lang w:eastAsia="zh-CN"/>
              </w:rPr>
              <w:t>：</w:t>
            </w:r>
            <w:r>
              <w:rPr>
                <w:rFonts w:hint="eastAsia"/>
                <w:lang w:eastAsia="zh-CN"/>
              </w:rPr>
              <w:t>xxx</w:t>
            </w:r>
            <w:r>
              <w:rPr>
                <w:rFonts w:hint="eastAsia"/>
                <w:lang w:eastAsia="zh-CN"/>
              </w:rPr>
              <w:t>；问题描述：</w:t>
            </w:r>
            <w:r>
              <w:rPr>
                <w:rFonts w:hint="eastAsia"/>
                <w:lang w:eastAsia="zh-CN"/>
              </w:rPr>
              <w:t>xxx</w:t>
            </w:r>
            <w:r>
              <w:rPr>
                <w:rFonts w:hint="eastAsia"/>
                <w:lang w:eastAsia="zh-CN"/>
              </w:rPr>
              <w:t>；解决方案：</w:t>
            </w:r>
            <w:r>
              <w:rPr>
                <w:rFonts w:hint="eastAsia"/>
                <w:lang w:eastAsia="zh-CN"/>
              </w:rPr>
              <w:t>xxx</w:t>
            </w:r>
            <w:r>
              <w:rPr>
                <w:rFonts w:hint="eastAsia"/>
                <w:lang w:eastAsia="zh-CN"/>
              </w:rPr>
              <w:t>；</w:t>
            </w:r>
            <w:r w:rsidR="00F716A1">
              <w:rPr>
                <w:rFonts w:hint="eastAsia"/>
                <w:lang w:eastAsia="zh-CN"/>
              </w:rPr>
              <w:t>需要支持：</w:t>
            </w:r>
            <w:r w:rsidR="00F716A1">
              <w:rPr>
                <w:rFonts w:hint="eastAsia"/>
                <w:lang w:eastAsia="zh-CN"/>
              </w:rPr>
              <w:t>xxx</w:t>
            </w:r>
            <w:r w:rsidR="00F716A1">
              <w:rPr>
                <w:rFonts w:hint="eastAsia"/>
                <w:lang w:eastAsia="zh-CN"/>
              </w:rPr>
              <w:t>；</w:t>
            </w:r>
            <w:r>
              <w:rPr>
                <w:rFonts w:hint="eastAsia"/>
                <w:lang w:eastAsia="zh-CN"/>
              </w:rPr>
              <w:t>涉及人员：</w:t>
            </w:r>
            <w:r>
              <w:rPr>
                <w:rFonts w:hint="eastAsia"/>
                <w:lang w:eastAsia="zh-CN"/>
              </w:rPr>
              <w:t>xxx</w:t>
            </w:r>
            <w:r>
              <w:rPr>
                <w:rFonts w:hint="eastAsia"/>
                <w:lang w:eastAsia="zh-CN"/>
              </w:rPr>
              <w:t>；</w:t>
            </w:r>
            <w:r>
              <w:rPr>
                <w:lang w:eastAsia="zh-CN"/>
              </w:rPr>
              <w:br/>
            </w:r>
            <w:r>
              <w:rPr>
                <w:rFonts w:hint="eastAsia"/>
                <w:lang w:eastAsia="zh-CN"/>
              </w:rPr>
              <w:t>下面</w:t>
            </w:r>
            <w:r>
              <w:rPr>
                <w:rFonts w:hint="eastAsia"/>
                <w:lang w:eastAsia="zh-CN"/>
              </w:rPr>
              <w:t>2.3.4......</w:t>
            </w:r>
            <w:r>
              <w:rPr>
                <w:rFonts w:hint="eastAsia"/>
                <w:lang w:eastAsia="zh-CN"/>
              </w:rPr>
              <w:t>都按上述模版来写</w:t>
            </w:r>
          </w:p>
        </w:tc>
      </w:tr>
      <w:tr w:rsidR="0055432E" w14:paraId="25F0CC4C" w14:textId="77777777">
        <w:tc>
          <w:tcPr>
            <w:tcW w:w="0" w:type="auto"/>
          </w:tcPr>
          <w:p w14:paraId="78C4835F" w14:textId="77777777" w:rsidR="0055432E" w:rsidRDefault="00000000">
            <w:pPr>
              <w:pStyle w:val="Compact"/>
              <w:rPr>
                <w:lang w:eastAsia="zh-CN"/>
              </w:rPr>
            </w:pPr>
            <w:r>
              <w:rPr>
                <w:rFonts w:hint="eastAsia"/>
                <w:lang w:eastAsia="zh-CN"/>
              </w:rPr>
              <w:t>3</w:t>
            </w:r>
            <w:r>
              <w:rPr>
                <w:rFonts w:hint="eastAsia"/>
                <w:lang w:eastAsia="zh-CN"/>
              </w:rPr>
              <w:t>、下周工作安排</w:t>
            </w:r>
            <w:r>
              <w:rPr>
                <w:lang w:eastAsia="zh-CN"/>
              </w:rPr>
              <w:br/>
            </w:r>
            <w:r>
              <w:rPr>
                <w:rFonts w:hint="eastAsia"/>
                <w:lang w:eastAsia="zh-CN"/>
              </w:rPr>
              <w:t>按照项目名称、负责人、本周目标、优先级（</w:t>
            </w:r>
            <w:r>
              <w:rPr>
                <w:rFonts w:hint="eastAsia"/>
                <w:lang w:eastAsia="zh-CN"/>
              </w:rPr>
              <w:t>P0</w:t>
            </w:r>
            <w:r>
              <w:rPr>
                <w:rFonts w:hint="eastAsia"/>
                <w:lang w:eastAsia="zh-CN"/>
              </w:rPr>
              <w:t>、</w:t>
            </w:r>
            <w:r>
              <w:rPr>
                <w:rFonts w:hint="eastAsia"/>
                <w:lang w:eastAsia="zh-CN"/>
              </w:rPr>
              <w:t>P1</w:t>
            </w:r>
            <w:r>
              <w:rPr>
                <w:rFonts w:hint="eastAsia"/>
                <w:lang w:eastAsia="zh-CN"/>
              </w:rPr>
              <w:t>）、截止时间五个维度，以表格形式列出。</w:t>
            </w:r>
          </w:p>
        </w:tc>
      </w:tr>
      <w:tr w:rsidR="0055432E" w14:paraId="4F86EF62" w14:textId="77777777">
        <w:tc>
          <w:tcPr>
            <w:tcW w:w="0" w:type="auto"/>
          </w:tcPr>
          <w:p w14:paraId="21DA51F5" w14:textId="77777777" w:rsidR="0055432E" w:rsidRDefault="00000000">
            <w:pPr>
              <w:pStyle w:val="Compact"/>
              <w:rPr>
                <w:lang w:eastAsia="zh-CN"/>
              </w:rPr>
            </w:pPr>
            <w:r>
              <w:rPr>
                <w:rFonts w:hint="eastAsia"/>
                <w:lang w:eastAsia="zh-CN"/>
              </w:rPr>
              <w:t>4</w:t>
            </w:r>
            <w:r>
              <w:rPr>
                <w:rFonts w:hint="eastAsia"/>
                <w:lang w:eastAsia="zh-CN"/>
              </w:rPr>
              <w:t>、组内成员工作进展</w:t>
            </w:r>
            <w:r>
              <w:rPr>
                <w:lang w:eastAsia="zh-CN"/>
              </w:rPr>
              <w:br/>
            </w:r>
            <w:r>
              <w:rPr>
                <w:rFonts w:hint="eastAsia"/>
                <w:lang w:eastAsia="zh-CN"/>
              </w:rPr>
              <w:t>从上周已完成、进行中、收到反馈</w:t>
            </w:r>
            <w:r>
              <w:rPr>
                <w:rFonts w:hint="eastAsia"/>
                <w:lang w:eastAsia="zh-CN"/>
              </w:rPr>
              <w:t>/</w:t>
            </w:r>
            <w:r>
              <w:rPr>
                <w:rFonts w:hint="eastAsia"/>
                <w:lang w:eastAsia="zh-CN"/>
              </w:rPr>
              <w:t>学习建议、下周工作安排四个维度分别概述，其中下周工作安排中的工作排列顺序需按照每位成员负责项目的优先级（</w:t>
            </w:r>
            <w:r>
              <w:rPr>
                <w:rFonts w:hint="eastAsia"/>
                <w:lang w:eastAsia="zh-CN"/>
              </w:rPr>
              <w:t>P0</w:t>
            </w:r>
            <w:r>
              <w:rPr>
                <w:rFonts w:hint="eastAsia"/>
                <w:lang w:eastAsia="zh-CN"/>
              </w:rPr>
              <w:t>、</w:t>
            </w:r>
            <w:r>
              <w:rPr>
                <w:rFonts w:hint="eastAsia"/>
                <w:lang w:eastAsia="zh-CN"/>
              </w:rPr>
              <w:t>P1</w:t>
            </w:r>
            <w:r>
              <w:rPr>
                <w:rFonts w:hint="eastAsia"/>
                <w:lang w:eastAsia="zh-CN"/>
              </w:rPr>
              <w:t>）依次列举。</w:t>
            </w:r>
          </w:p>
        </w:tc>
      </w:tr>
      <w:tr w:rsidR="0055432E" w14:paraId="694C7E91" w14:textId="77777777">
        <w:tc>
          <w:tcPr>
            <w:tcW w:w="0" w:type="auto"/>
          </w:tcPr>
          <w:p w14:paraId="069A521B" w14:textId="77777777" w:rsidR="0055432E" w:rsidRDefault="00000000">
            <w:pPr>
              <w:pStyle w:val="Compact"/>
              <w:rPr>
                <w:lang w:eastAsia="zh-CN"/>
              </w:rPr>
            </w:pPr>
            <w:r>
              <w:rPr>
                <w:rFonts w:hint="eastAsia"/>
                <w:b/>
                <w:bCs/>
                <w:lang w:eastAsia="zh-CN"/>
              </w:rPr>
              <w:t>三、会议总结</w:t>
            </w:r>
            <w:r>
              <w:rPr>
                <w:lang w:eastAsia="zh-CN"/>
              </w:rPr>
              <w:br/>
            </w:r>
            <w:r>
              <w:rPr>
                <w:rFonts w:hint="eastAsia"/>
                <w:lang w:eastAsia="zh-CN"/>
              </w:rPr>
              <w:t>从核心议题、关键决策、下周工作重点三个维度进行概述。</w:t>
            </w:r>
          </w:p>
        </w:tc>
      </w:tr>
    </w:tbl>
    <w:p w14:paraId="36A079B0" w14:textId="77777777" w:rsidR="0055432E" w:rsidRDefault="00000000">
      <w:pPr>
        <w:numPr>
          <w:ilvl w:val="0"/>
          <w:numId w:val="16"/>
        </w:numPr>
      </w:pPr>
      <w:r>
        <w:rPr>
          <w:rFonts w:hint="eastAsia"/>
        </w:rPr>
        <w:t>功能点：</w:t>
      </w:r>
      <w:r>
        <w:t xml:space="preserve"> </w:t>
      </w:r>
    </w:p>
    <w:p w14:paraId="456915D3" w14:textId="77777777" w:rsidR="0055432E" w:rsidRDefault="00000000">
      <w:pPr>
        <w:numPr>
          <w:ilvl w:val="0"/>
          <w:numId w:val="1"/>
        </w:numPr>
        <w:rPr>
          <w:lang w:eastAsia="zh-CN"/>
        </w:rPr>
      </w:pPr>
      <w:r>
        <w:rPr>
          <w:rFonts w:hint="eastAsia"/>
          <w:b/>
          <w:bCs/>
          <w:lang w:eastAsia="zh-CN"/>
        </w:rPr>
        <w:t>表格化数据录入</w:t>
      </w:r>
      <w:r>
        <w:rPr>
          <w:rFonts w:hint="eastAsia"/>
          <w:lang w:eastAsia="zh-CN"/>
        </w:rPr>
        <w:t>：“重点项目进展”和“下周工作安排”必须使用行编辑模式的表格组件，支持直观地增删行和编辑列内容。</w:t>
      </w:r>
    </w:p>
    <w:p w14:paraId="6B772507" w14:textId="231C475C" w:rsidR="0055432E" w:rsidRDefault="00000000">
      <w:pPr>
        <w:numPr>
          <w:ilvl w:val="0"/>
          <w:numId w:val="1"/>
        </w:numPr>
        <w:rPr>
          <w:lang w:eastAsia="zh-CN"/>
        </w:rPr>
      </w:pPr>
      <w:r>
        <w:rPr>
          <w:rFonts w:hint="eastAsia"/>
          <w:b/>
          <w:bCs/>
          <w:lang w:eastAsia="zh-CN"/>
        </w:rPr>
        <w:t>优先级</w:t>
      </w:r>
      <w:r>
        <w:rPr>
          <w:b/>
          <w:bCs/>
          <w:lang w:eastAsia="zh-CN"/>
        </w:rPr>
        <w:t xml:space="preserve"> P0/P1 </w:t>
      </w:r>
      <w:r>
        <w:rPr>
          <w:rFonts w:hint="eastAsia"/>
          <w:b/>
          <w:bCs/>
          <w:lang w:eastAsia="zh-CN"/>
        </w:rPr>
        <w:t>标记</w:t>
      </w:r>
      <w:r>
        <w:rPr>
          <w:rFonts w:hint="eastAsia"/>
          <w:lang w:eastAsia="zh-CN"/>
        </w:rPr>
        <w:t>：优先级选项限定为</w:t>
      </w:r>
      <w:r>
        <w:rPr>
          <w:lang w:eastAsia="zh-CN"/>
        </w:rPr>
        <w:t xml:space="preserve"> P0 </w:t>
      </w:r>
      <w:r>
        <w:rPr>
          <w:rFonts w:hint="eastAsia"/>
          <w:lang w:eastAsia="zh-CN"/>
        </w:rPr>
        <w:t>和</w:t>
      </w:r>
      <w:r>
        <w:rPr>
          <w:lang w:eastAsia="zh-CN"/>
        </w:rPr>
        <w:t xml:space="preserve"> P1 </w:t>
      </w:r>
      <w:r>
        <w:rPr>
          <w:lang w:eastAsia="zh-CN"/>
        </w:rPr>
        <w:t>。</w:t>
      </w:r>
      <w:r>
        <w:rPr>
          <w:lang w:eastAsia="zh-CN"/>
        </w:rPr>
        <w:t xml:space="preserve">P0 </w:t>
      </w:r>
      <w:r>
        <w:rPr>
          <w:rFonts w:hint="eastAsia"/>
          <w:lang w:eastAsia="zh-CN"/>
        </w:rPr>
        <w:t>选项必须带有红色视觉标识，为“组内重点</w:t>
      </w:r>
      <w:r w:rsidR="00F716A1">
        <w:rPr>
          <w:rFonts w:hint="eastAsia"/>
          <w:lang w:eastAsia="zh-CN"/>
        </w:rPr>
        <w:t>必须按时完成的</w:t>
      </w:r>
      <w:r>
        <w:rPr>
          <w:rFonts w:hint="eastAsia"/>
          <w:lang w:eastAsia="zh-CN"/>
        </w:rPr>
        <w:t>项目”。</w:t>
      </w:r>
    </w:p>
    <w:p w14:paraId="54D47487" w14:textId="77777777" w:rsidR="0055432E" w:rsidRDefault="00000000">
      <w:pPr>
        <w:numPr>
          <w:ilvl w:val="0"/>
          <w:numId w:val="1"/>
        </w:numPr>
        <w:rPr>
          <w:lang w:eastAsia="zh-CN"/>
        </w:rPr>
      </w:pPr>
      <w:r>
        <w:rPr>
          <w:rFonts w:hint="eastAsia"/>
          <w:b/>
          <w:bCs/>
          <w:lang w:eastAsia="zh-CN"/>
        </w:rPr>
        <w:t>成员工作顺序强制排序</w:t>
      </w:r>
      <w:r>
        <w:rPr>
          <w:rFonts w:hint="eastAsia"/>
          <w:lang w:eastAsia="zh-CN"/>
        </w:rPr>
        <w:t>：在最终生成的纪要中，组内成员的“下周工作安排”列表必须自动进行重排，</w:t>
      </w:r>
      <w:r>
        <w:rPr>
          <w:rFonts w:hint="eastAsia"/>
          <w:lang w:eastAsia="zh-CN"/>
        </w:rPr>
        <w:t>P0</w:t>
      </w:r>
      <w:r>
        <w:rPr>
          <w:lang w:eastAsia="zh-CN"/>
        </w:rPr>
        <w:t xml:space="preserve"> </w:t>
      </w:r>
      <w:r>
        <w:rPr>
          <w:rFonts w:hint="eastAsia"/>
          <w:lang w:eastAsia="zh-CN"/>
        </w:rPr>
        <w:t>任务必须排在</w:t>
      </w:r>
      <w:r>
        <w:rPr>
          <w:rFonts w:hint="eastAsia"/>
          <w:lang w:eastAsia="zh-CN"/>
        </w:rPr>
        <w:t>P1</w:t>
      </w:r>
      <w:r>
        <w:rPr>
          <w:rFonts w:hint="eastAsia"/>
          <w:lang w:eastAsia="zh-CN"/>
        </w:rPr>
        <w:t>任务之前</w:t>
      </w:r>
      <w:r>
        <w:rPr>
          <w:lang w:eastAsia="zh-CN"/>
        </w:rPr>
        <w:t xml:space="preserve"> </w:t>
      </w:r>
      <w:r>
        <w:rPr>
          <w:lang w:eastAsia="zh-CN"/>
        </w:rPr>
        <w:t>。</w:t>
      </w:r>
    </w:p>
    <w:p w14:paraId="758749F6" w14:textId="77777777" w:rsidR="0055432E" w:rsidRDefault="00000000">
      <w:pPr>
        <w:numPr>
          <w:ilvl w:val="0"/>
          <w:numId w:val="1"/>
        </w:numPr>
        <w:rPr>
          <w:lang w:eastAsia="zh-CN"/>
        </w:rPr>
      </w:pPr>
      <w:r>
        <w:rPr>
          <w:rFonts w:hint="eastAsia"/>
          <w:b/>
          <w:bCs/>
          <w:lang w:eastAsia="zh-CN"/>
        </w:rPr>
        <w:t>会议总结清晰明了</w:t>
      </w:r>
      <w:r>
        <w:rPr>
          <w:rFonts w:hint="eastAsia"/>
          <w:lang w:eastAsia="zh-CN"/>
        </w:rPr>
        <w:t>：“会议总结”部分应分维度论述，按照“核心议题”、“关键决策”、“下周工作重点”进行生成，确保总结精炼。</w:t>
      </w:r>
    </w:p>
    <w:p w14:paraId="622D6A49" w14:textId="77777777" w:rsidR="0055432E" w:rsidRDefault="0055432E">
      <w:pPr>
        <w:numPr>
          <w:ilvl w:val="0"/>
          <w:numId w:val="1"/>
        </w:numPr>
        <w:rPr>
          <w:lang w:eastAsia="zh-CN"/>
        </w:rPr>
      </w:pPr>
    </w:p>
    <w:p w14:paraId="03535F65" w14:textId="77777777" w:rsidR="0055432E" w:rsidRDefault="00000000">
      <w:pPr>
        <w:pStyle w:val="FirstParagraph"/>
        <w:rPr>
          <w:lang w:eastAsia="zh-CN"/>
        </w:rPr>
      </w:pPr>
      <w:r>
        <w:rPr>
          <w:b/>
          <w:bCs/>
          <w:lang w:eastAsia="zh-CN"/>
        </w:rPr>
        <w:t xml:space="preserve">C. </w:t>
      </w:r>
      <w:r>
        <w:rPr>
          <w:rFonts w:hint="eastAsia"/>
          <w:b/>
          <w:bCs/>
          <w:lang w:eastAsia="zh-CN"/>
        </w:rPr>
        <w:t>Q&amp;A</w:t>
      </w:r>
      <w:r>
        <w:rPr>
          <w:rFonts w:hint="eastAsia"/>
          <w:b/>
          <w:bCs/>
          <w:lang w:eastAsia="zh-CN"/>
        </w:rPr>
        <w:t>共享资源库类会议纪要</w:t>
      </w:r>
    </w:p>
    <w:p w14:paraId="307F563F" w14:textId="77777777" w:rsidR="0055432E" w:rsidRDefault="00000000">
      <w:pPr>
        <w:numPr>
          <w:ilvl w:val="0"/>
          <w:numId w:val="17"/>
        </w:numPr>
        <w:rPr>
          <w:lang w:eastAsia="zh-CN"/>
        </w:rPr>
      </w:pPr>
      <w:r>
        <w:rPr>
          <w:rFonts w:hint="eastAsia"/>
          <w:lang w:eastAsia="zh-CN"/>
        </w:rPr>
        <w:t>纪要概述：用于沉淀技术</w:t>
      </w:r>
      <w:r>
        <w:rPr>
          <w:rFonts w:hint="eastAsia"/>
          <w:lang w:eastAsia="zh-CN"/>
        </w:rPr>
        <w:t>/</w:t>
      </w:r>
      <w:r>
        <w:rPr>
          <w:rFonts w:hint="eastAsia"/>
          <w:lang w:eastAsia="zh-CN"/>
        </w:rPr>
        <w:t>业务问题与解决方案。</w:t>
      </w:r>
    </w:p>
    <w:p w14:paraId="201C7D57" w14:textId="77777777" w:rsidR="0055432E" w:rsidRDefault="00000000">
      <w:pPr>
        <w:numPr>
          <w:ilvl w:val="0"/>
          <w:numId w:val="18"/>
        </w:numPr>
      </w:pPr>
      <w:r>
        <w:rPr>
          <w:rFonts w:hint="eastAsia"/>
        </w:rPr>
        <w:t>会议模版：</w:t>
      </w:r>
    </w:p>
    <w:tbl>
      <w:tblPr>
        <w:tblStyle w:val="Table"/>
        <w:tblW w:w="0" w:type="auto"/>
        <w:tblLook w:val="0020" w:firstRow="1" w:lastRow="0" w:firstColumn="0" w:lastColumn="0" w:noHBand="0" w:noVBand="0"/>
      </w:tblPr>
      <w:tblGrid>
        <w:gridCol w:w="8856"/>
      </w:tblGrid>
      <w:tr w:rsidR="0055432E" w14:paraId="4B96D1D4" w14:textId="77777777" w:rsidTr="0055432E">
        <w:trPr>
          <w:cnfStyle w:val="100000000000" w:firstRow="1" w:lastRow="0" w:firstColumn="0" w:lastColumn="0" w:oddVBand="0" w:evenVBand="0" w:oddHBand="0" w:evenHBand="0" w:firstRowFirstColumn="0" w:firstRowLastColumn="0" w:lastRowFirstColumn="0" w:lastRowLastColumn="0"/>
          <w:tblHeader/>
        </w:trPr>
        <w:tc>
          <w:tcPr>
            <w:tcW w:w="0" w:type="auto"/>
          </w:tcPr>
          <w:p w14:paraId="000143E8" w14:textId="77777777" w:rsidR="0055432E" w:rsidRDefault="00000000">
            <w:pPr>
              <w:pStyle w:val="Compact"/>
              <w:rPr>
                <w:lang w:eastAsia="zh-CN"/>
              </w:rPr>
            </w:pPr>
            <w:r>
              <w:rPr>
                <w:rFonts w:hint="eastAsia"/>
                <w:lang w:eastAsia="zh-CN"/>
              </w:rPr>
              <w:t>Q&amp;A</w:t>
            </w:r>
            <w:r>
              <w:rPr>
                <w:rFonts w:hint="eastAsia"/>
                <w:lang w:eastAsia="zh-CN"/>
              </w:rPr>
              <w:t>共享资源库类会议纪要模版</w:t>
            </w:r>
          </w:p>
        </w:tc>
      </w:tr>
      <w:tr w:rsidR="0055432E" w14:paraId="3BE72093" w14:textId="77777777">
        <w:tc>
          <w:tcPr>
            <w:tcW w:w="0" w:type="auto"/>
          </w:tcPr>
          <w:p w14:paraId="73FC94D8" w14:textId="77777777" w:rsidR="0055432E" w:rsidRDefault="00000000">
            <w:pPr>
              <w:pStyle w:val="Compact"/>
            </w:pPr>
            <w:r>
              <w:rPr>
                <w:rFonts w:hint="eastAsia"/>
                <w:b/>
                <w:bCs/>
              </w:rPr>
              <w:t>标题：</w:t>
            </w:r>
            <w:r>
              <w:rPr>
                <w:rFonts w:hint="eastAsia"/>
                <w:b/>
                <w:bCs/>
              </w:rPr>
              <w:t>xxx</w:t>
            </w:r>
          </w:p>
        </w:tc>
      </w:tr>
      <w:tr w:rsidR="0055432E" w14:paraId="2D8B0CDB" w14:textId="77777777">
        <w:tc>
          <w:tcPr>
            <w:tcW w:w="0" w:type="auto"/>
          </w:tcPr>
          <w:p w14:paraId="2CD975DB" w14:textId="77777777" w:rsidR="0055432E" w:rsidRDefault="00000000">
            <w:pPr>
              <w:pStyle w:val="Compact"/>
              <w:rPr>
                <w:lang w:eastAsia="zh-CN"/>
              </w:rPr>
            </w:pPr>
            <w:r>
              <w:rPr>
                <w:rFonts w:hint="eastAsia"/>
                <w:b/>
                <w:bCs/>
                <w:lang w:eastAsia="zh-CN"/>
              </w:rPr>
              <w:lastRenderedPageBreak/>
              <w:t>一、会议信息</w:t>
            </w:r>
            <w:r>
              <w:rPr>
                <w:rFonts w:hint="eastAsia"/>
                <w:lang w:eastAsia="zh-CN"/>
              </w:rPr>
              <w:t>：会议名称、会议时间、参会人员、记录整理人</w:t>
            </w:r>
          </w:p>
        </w:tc>
      </w:tr>
      <w:tr w:rsidR="0055432E" w14:paraId="1C2F92FE" w14:textId="77777777">
        <w:tc>
          <w:tcPr>
            <w:tcW w:w="0" w:type="auto"/>
          </w:tcPr>
          <w:p w14:paraId="4A78ED2C" w14:textId="77777777" w:rsidR="0055432E" w:rsidRDefault="00000000">
            <w:pPr>
              <w:pStyle w:val="Compact"/>
              <w:rPr>
                <w:lang w:eastAsia="zh-CN"/>
              </w:rPr>
            </w:pPr>
            <w:r>
              <w:rPr>
                <w:rFonts w:hint="eastAsia"/>
                <w:b/>
                <w:bCs/>
                <w:lang w:eastAsia="zh-CN"/>
              </w:rPr>
              <w:t>二、工作问题</w:t>
            </w:r>
            <w:r>
              <w:rPr>
                <w:rFonts w:hint="eastAsia"/>
                <w:b/>
                <w:bCs/>
                <w:lang w:eastAsia="zh-CN"/>
              </w:rPr>
              <w:t>Q&amp;A</w:t>
            </w:r>
            <w:r>
              <w:rPr>
                <w:rFonts w:hint="eastAsia"/>
                <w:lang w:eastAsia="zh-CN"/>
              </w:rPr>
              <w:t>：项目名称、主要问题、解决方案</w:t>
            </w:r>
          </w:p>
        </w:tc>
      </w:tr>
      <w:tr w:rsidR="0055432E" w14:paraId="370E69A0" w14:textId="77777777">
        <w:tc>
          <w:tcPr>
            <w:tcW w:w="0" w:type="auto"/>
          </w:tcPr>
          <w:p w14:paraId="6826E43A" w14:textId="1948D9EF" w:rsidR="0055432E" w:rsidRDefault="00000000">
            <w:pPr>
              <w:pStyle w:val="Compact"/>
              <w:rPr>
                <w:lang w:eastAsia="zh-CN"/>
              </w:rPr>
            </w:pPr>
            <w:r>
              <w:rPr>
                <w:rFonts w:hint="eastAsia"/>
                <w:b/>
                <w:bCs/>
                <w:lang w:eastAsia="zh-CN"/>
              </w:rPr>
              <w:t>三、重点工作方法</w:t>
            </w:r>
            <w:r>
              <w:rPr>
                <w:rFonts w:hint="eastAsia"/>
                <w:lang w:eastAsia="zh-CN"/>
              </w:rPr>
              <w:t>：归纳上述问题及解决方案，提炼工作方法</w:t>
            </w:r>
            <w:r w:rsidR="00F716A1">
              <w:rPr>
                <w:rFonts w:hint="eastAsia"/>
                <w:lang w:eastAsia="zh-CN"/>
              </w:rPr>
              <w:t>（不局限于工作方法，也可能理念、领导力</w:t>
            </w:r>
            <w:r w:rsidR="00F716A1">
              <w:rPr>
                <w:lang w:eastAsia="zh-CN"/>
              </w:rPr>
              <w:t>…</w:t>
            </w:r>
            <w:r w:rsidR="00F716A1">
              <w:rPr>
                <w:rFonts w:hint="eastAsia"/>
                <w:lang w:eastAsia="zh-CN"/>
              </w:rPr>
              <w:t>）</w:t>
            </w:r>
          </w:p>
        </w:tc>
      </w:tr>
    </w:tbl>
    <w:p w14:paraId="3EF6EFD3" w14:textId="77777777" w:rsidR="0055432E" w:rsidRPr="00714586" w:rsidRDefault="00000000">
      <w:pPr>
        <w:numPr>
          <w:ilvl w:val="0"/>
          <w:numId w:val="19"/>
        </w:numPr>
        <w:rPr>
          <w:i/>
          <w:iCs/>
        </w:rPr>
      </w:pPr>
      <w:r w:rsidRPr="00714586">
        <w:rPr>
          <w:rFonts w:hint="eastAsia"/>
          <w:i/>
          <w:iCs/>
        </w:rPr>
        <w:t>功能点：</w:t>
      </w:r>
    </w:p>
    <w:p w14:paraId="225B3D2F" w14:textId="77777777" w:rsidR="0055432E" w:rsidRPr="00714586" w:rsidRDefault="00000000">
      <w:pPr>
        <w:numPr>
          <w:ilvl w:val="0"/>
          <w:numId w:val="1"/>
        </w:numPr>
        <w:rPr>
          <w:i/>
          <w:iCs/>
          <w:lang w:eastAsia="zh-CN"/>
        </w:rPr>
      </w:pPr>
      <w:r w:rsidRPr="00714586">
        <w:rPr>
          <w:b/>
          <w:bCs/>
          <w:i/>
          <w:iCs/>
          <w:lang w:eastAsia="zh-CN"/>
        </w:rPr>
        <w:t xml:space="preserve">Q&amp;A </w:t>
      </w:r>
      <w:r w:rsidRPr="00714586">
        <w:rPr>
          <w:rFonts w:hint="eastAsia"/>
          <w:b/>
          <w:bCs/>
          <w:i/>
          <w:iCs/>
          <w:lang w:eastAsia="zh-CN"/>
        </w:rPr>
        <w:t>三元式显示</w:t>
      </w:r>
      <w:r w:rsidRPr="00714586">
        <w:rPr>
          <w:rFonts w:hint="eastAsia"/>
          <w:i/>
          <w:iCs/>
          <w:lang w:eastAsia="zh-CN"/>
        </w:rPr>
        <w:t>：按照“项目名称”、“主要问题”和“解决方案”三个维度进行显示。</w:t>
      </w:r>
    </w:p>
    <w:p w14:paraId="2146EB26" w14:textId="77777777" w:rsidR="0055432E" w:rsidRPr="00714586" w:rsidRDefault="00000000">
      <w:pPr>
        <w:numPr>
          <w:ilvl w:val="0"/>
          <w:numId w:val="1"/>
        </w:numPr>
        <w:rPr>
          <w:i/>
          <w:iCs/>
          <w:lang w:eastAsia="zh-CN"/>
        </w:rPr>
      </w:pPr>
      <w:r w:rsidRPr="00714586">
        <w:rPr>
          <w:rFonts w:hint="eastAsia"/>
          <w:b/>
          <w:bCs/>
          <w:i/>
          <w:iCs/>
          <w:lang w:eastAsia="zh-CN"/>
        </w:rPr>
        <w:t>工作方法提炼提示</w:t>
      </w:r>
      <w:r w:rsidRPr="00714586">
        <w:rPr>
          <w:rFonts w:hint="eastAsia"/>
          <w:i/>
          <w:iCs/>
          <w:lang w:eastAsia="zh-CN"/>
        </w:rPr>
        <w:t>：需从</w:t>
      </w:r>
      <w:r w:rsidRPr="00714586">
        <w:rPr>
          <w:i/>
          <w:iCs/>
          <w:lang w:eastAsia="zh-CN"/>
        </w:rPr>
        <w:t xml:space="preserve">Q&amp;A </w:t>
      </w:r>
      <w:r w:rsidRPr="00714586">
        <w:rPr>
          <w:rFonts w:hint="eastAsia"/>
          <w:i/>
          <w:iCs/>
          <w:lang w:eastAsia="zh-CN"/>
        </w:rPr>
        <w:t>记录中归纳提取可复用、可查询、可落地的通用方法论。</w:t>
      </w:r>
    </w:p>
    <w:p w14:paraId="38B7D7B0" w14:textId="77777777" w:rsidR="0055432E" w:rsidRDefault="0055432E">
      <w:pPr>
        <w:pStyle w:val="FirstParagraph"/>
        <w:rPr>
          <w:lang w:eastAsia="zh-CN"/>
        </w:rPr>
      </w:pPr>
    </w:p>
    <w:p w14:paraId="7FDA4E54" w14:textId="77777777" w:rsidR="0055432E" w:rsidRDefault="00000000">
      <w:pPr>
        <w:pStyle w:val="5"/>
      </w:pPr>
      <w:bookmarkStart w:id="12" w:name="Xbae08d1700bd28a7e54ba3c8cc0e4129c5af32e"/>
      <w:bookmarkEnd w:id="11"/>
      <w:r>
        <w:rPr>
          <w:b/>
          <w:bCs/>
        </w:rPr>
        <w:t xml:space="preserve">3.2.2 </w:t>
      </w:r>
      <w:r>
        <w:rPr>
          <w:rFonts w:hint="eastAsia"/>
          <w:b/>
          <w:bCs/>
        </w:rPr>
        <w:t>用户校对与编辑模块</w:t>
      </w:r>
    </w:p>
    <w:p w14:paraId="74FBF315" w14:textId="77777777" w:rsidR="0055432E" w:rsidRDefault="00000000">
      <w:pPr>
        <w:numPr>
          <w:ilvl w:val="0"/>
          <w:numId w:val="20"/>
        </w:numPr>
        <w:rPr>
          <w:lang w:eastAsia="zh-CN"/>
        </w:rPr>
      </w:pPr>
      <w:r>
        <w:rPr>
          <w:rFonts w:hint="eastAsia"/>
          <w:b/>
          <w:bCs/>
          <w:lang w:eastAsia="zh-CN"/>
        </w:rPr>
        <w:t>功能描述</w:t>
      </w:r>
      <w:r>
        <w:rPr>
          <w:rFonts w:hint="eastAsia"/>
          <w:lang w:eastAsia="zh-CN"/>
        </w:rPr>
        <w:t>：系统自动生成后，用户可以全面编辑纪要。</w:t>
      </w:r>
    </w:p>
    <w:p w14:paraId="00A97587" w14:textId="77777777" w:rsidR="0055432E" w:rsidRDefault="00000000">
      <w:pPr>
        <w:numPr>
          <w:ilvl w:val="0"/>
          <w:numId w:val="20"/>
        </w:numPr>
      </w:pPr>
      <w:r>
        <w:rPr>
          <w:rFonts w:hint="eastAsia"/>
        </w:rPr>
        <w:t>具体要求</w:t>
      </w:r>
    </w:p>
    <w:p w14:paraId="000E6A21" w14:textId="77777777" w:rsidR="0055432E" w:rsidRDefault="00000000">
      <w:pPr>
        <w:numPr>
          <w:ilvl w:val="1"/>
          <w:numId w:val="21"/>
        </w:numPr>
      </w:pPr>
      <w:r>
        <w:rPr>
          <w:rFonts w:hint="eastAsia"/>
        </w:rPr>
        <w:t>全文可编辑</w:t>
      </w:r>
    </w:p>
    <w:p w14:paraId="440A1C4D" w14:textId="77777777" w:rsidR="0055432E" w:rsidRDefault="00000000">
      <w:pPr>
        <w:numPr>
          <w:ilvl w:val="1"/>
          <w:numId w:val="21"/>
        </w:numPr>
      </w:pPr>
      <w:r>
        <w:rPr>
          <w:rFonts w:hint="eastAsia"/>
        </w:rPr>
        <w:t>表格可编辑</w:t>
      </w:r>
    </w:p>
    <w:p w14:paraId="52EC90AC" w14:textId="77777777" w:rsidR="0055432E" w:rsidRDefault="00000000">
      <w:pPr>
        <w:numPr>
          <w:ilvl w:val="1"/>
          <w:numId w:val="21"/>
        </w:numPr>
        <w:rPr>
          <w:lang w:eastAsia="zh-CN"/>
        </w:rPr>
      </w:pPr>
      <w:r>
        <w:rPr>
          <w:rFonts w:hint="eastAsia"/>
          <w:lang w:eastAsia="zh-CN"/>
        </w:rPr>
        <w:t>系统自动标出可能缺失的字段（如“负责人缺失”）</w:t>
      </w:r>
    </w:p>
    <w:p w14:paraId="5876E9E1" w14:textId="77777777" w:rsidR="0055432E" w:rsidRDefault="00000000">
      <w:pPr>
        <w:pStyle w:val="5"/>
      </w:pPr>
      <w:bookmarkStart w:id="13" w:name="X56132101e5398b6ae0dc5cb377aa1b4d888c829"/>
      <w:bookmarkEnd w:id="12"/>
      <w:r>
        <w:rPr>
          <w:rFonts w:hint="eastAsia"/>
        </w:rPr>
        <w:t>3.2.3</w:t>
      </w:r>
      <w:r>
        <w:rPr>
          <w:rFonts w:hint="eastAsia"/>
        </w:rPr>
        <w:t>纪要导出与分享板块</w:t>
      </w:r>
    </w:p>
    <w:p w14:paraId="64F73CF2" w14:textId="77777777" w:rsidR="0055432E" w:rsidRDefault="00000000">
      <w:pPr>
        <w:numPr>
          <w:ilvl w:val="0"/>
          <w:numId w:val="22"/>
        </w:numPr>
        <w:rPr>
          <w:lang w:eastAsia="zh-CN"/>
        </w:rPr>
      </w:pPr>
      <w:r>
        <w:rPr>
          <w:rFonts w:hint="eastAsia"/>
          <w:b/>
          <w:bCs/>
          <w:lang w:eastAsia="zh-CN"/>
        </w:rPr>
        <w:t>功能描述</w:t>
      </w:r>
      <w:r>
        <w:rPr>
          <w:rFonts w:hint="eastAsia"/>
          <w:lang w:eastAsia="zh-CN"/>
        </w:rPr>
        <w:t>：完成编辑后，用户可以查看、导出任意纪要。</w:t>
      </w:r>
    </w:p>
    <w:p w14:paraId="7BE9F271" w14:textId="77777777" w:rsidR="0055432E" w:rsidRDefault="00000000">
      <w:pPr>
        <w:numPr>
          <w:ilvl w:val="0"/>
          <w:numId w:val="22"/>
        </w:numPr>
      </w:pPr>
      <w:r>
        <w:rPr>
          <w:rFonts w:hint="eastAsia"/>
        </w:rPr>
        <w:t>具体要求</w:t>
      </w:r>
    </w:p>
    <w:p w14:paraId="5906D3C8" w14:textId="77777777" w:rsidR="0055432E" w:rsidRDefault="00000000">
      <w:pPr>
        <w:numPr>
          <w:ilvl w:val="1"/>
          <w:numId w:val="23"/>
        </w:numPr>
        <w:rPr>
          <w:lang w:eastAsia="zh-CN"/>
        </w:rPr>
      </w:pPr>
      <w:r>
        <w:rPr>
          <w:rFonts w:hint="eastAsia"/>
          <w:lang w:eastAsia="zh-CN"/>
        </w:rPr>
        <w:t>在纪要生成页面展示三份独立文档：《学习研究类纪要》、《工作进展类纪要》、《</w:t>
      </w:r>
      <w:r>
        <w:rPr>
          <w:rFonts w:hint="eastAsia"/>
          <w:lang w:eastAsia="zh-CN"/>
        </w:rPr>
        <w:t>Q&amp;A</w:t>
      </w:r>
      <w:r>
        <w:rPr>
          <w:rFonts w:hint="eastAsia"/>
          <w:lang w:eastAsia="zh-CN"/>
        </w:rPr>
        <w:t>共享资源库类纪要》</w:t>
      </w:r>
    </w:p>
    <w:p w14:paraId="75F78DB9" w14:textId="77777777" w:rsidR="0055432E" w:rsidRDefault="00000000">
      <w:pPr>
        <w:numPr>
          <w:ilvl w:val="1"/>
          <w:numId w:val="23"/>
        </w:numPr>
      </w:pPr>
      <w:r>
        <w:rPr>
          <w:rFonts w:hint="eastAsia"/>
        </w:rPr>
        <w:t>支持导出</w:t>
      </w:r>
      <w:r>
        <w:t xml:space="preserve"> PDF / Word / Markdown</w:t>
      </w:r>
    </w:p>
    <w:p w14:paraId="3504EBE4" w14:textId="77777777" w:rsidR="0055432E" w:rsidRDefault="00000000">
      <w:pPr>
        <w:numPr>
          <w:ilvl w:val="1"/>
          <w:numId w:val="23"/>
        </w:numPr>
        <w:rPr>
          <w:lang w:eastAsia="zh-CN"/>
        </w:rPr>
      </w:pPr>
      <w:r>
        <w:rPr>
          <w:rFonts w:hint="eastAsia"/>
          <w:lang w:eastAsia="zh-CN"/>
        </w:rPr>
        <w:t>支持查看导出任意一类纪要或多选导出（可打包）</w:t>
      </w:r>
    </w:p>
    <w:p w14:paraId="18DA6312" w14:textId="77777777" w:rsidR="0055432E" w:rsidRDefault="00000000">
      <w:pPr>
        <w:numPr>
          <w:ilvl w:val="1"/>
          <w:numId w:val="23"/>
        </w:numPr>
      </w:pPr>
      <w:r>
        <w:rPr>
          <w:rFonts w:hint="eastAsia"/>
        </w:rPr>
        <w:t>每条纪要具备永久链接</w:t>
      </w:r>
    </w:p>
    <w:p w14:paraId="0D1769D5" w14:textId="77777777" w:rsidR="0055432E" w:rsidRDefault="00000000">
      <w:pPr>
        <w:pStyle w:val="3"/>
      </w:pPr>
      <w:bookmarkStart w:id="14" w:name="Xaca49f3a9af5b316706271cfd2344a091d4f117"/>
      <w:bookmarkEnd w:id="6"/>
      <w:bookmarkEnd w:id="10"/>
      <w:bookmarkEnd w:id="13"/>
      <w:r>
        <w:t xml:space="preserve">4. </w:t>
      </w:r>
      <w:r>
        <w:rPr>
          <w:rFonts w:hint="eastAsia"/>
        </w:rPr>
        <w:t>非功能性需求</w:t>
      </w:r>
    </w:p>
    <w:p w14:paraId="5643BE02" w14:textId="77777777" w:rsidR="0055432E" w:rsidRDefault="00000000">
      <w:pPr>
        <w:numPr>
          <w:ilvl w:val="0"/>
          <w:numId w:val="24"/>
        </w:numPr>
        <w:rPr>
          <w:lang w:eastAsia="zh-CN"/>
        </w:rPr>
      </w:pPr>
      <w:r>
        <w:rPr>
          <w:rFonts w:hint="eastAsia"/>
          <w:b/>
          <w:bCs/>
          <w:lang w:eastAsia="zh-CN"/>
        </w:rPr>
        <w:t>稳定性：</w:t>
      </w:r>
      <w:r>
        <w:rPr>
          <w:rFonts w:hint="eastAsia"/>
          <w:lang w:eastAsia="zh-CN"/>
        </w:rPr>
        <w:t>支持长达</w:t>
      </w:r>
      <w:r>
        <w:rPr>
          <w:lang w:eastAsia="zh-CN"/>
        </w:rPr>
        <w:t xml:space="preserve"> 5 </w:t>
      </w:r>
      <w:r>
        <w:rPr>
          <w:rFonts w:hint="eastAsia"/>
          <w:lang w:eastAsia="zh-CN"/>
        </w:rPr>
        <w:t>小时音视频导入与处理不崩溃</w:t>
      </w:r>
    </w:p>
    <w:p w14:paraId="7FDD4450" w14:textId="77777777" w:rsidR="0055432E" w:rsidRDefault="00000000">
      <w:pPr>
        <w:numPr>
          <w:ilvl w:val="0"/>
          <w:numId w:val="24"/>
        </w:numPr>
        <w:rPr>
          <w:lang w:eastAsia="zh-CN"/>
        </w:rPr>
      </w:pPr>
      <w:r>
        <w:rPr>
          <w:rFonts w:hint="eastAsia"/>
          <w:b/>
          <w:bCs/>
          <w:lang w:eastAsia="zh-CN"/>
        </w:rPr>
        <w:t>可靠性：</w:t>
      </w:r>
      <w:r>
        <w:rPr>
          <w:lang w:eastAsia="zh-CN"/>
        </w:rPr>
        <w:t xml:space="preserve"> </w:t>
      </w:r>
      <w:r>
        <w:rPr>
          <w:rFonts w:hint="eastAsia"/>
          <w:lang w:eastAsia="zh-CN"/>
        </w:rPr>
        <w:t>输出内容必须完整、精确、逻辑清晰、无缺段</w:t>
      </w:r>
    </w:p>
    <w:p w14:paraId="6692BF59" w14:textId="77777777" w:rsidR="0055432E" w:rsidRDefault="00000000">
      <w:pPr>
        <w:numPr>
          <w:ilvl w:val="0"/>
          <w:numId w:val="24"/>
        </w:numPr>
        <w:rPr>
          <w:lang w:eastAsia="zh-CN"/>
        </w:rPr>
      </w:pPr>
      <w:r>
        <w:rPr>
          <w:rFonts w:hint="eastAsia"/>
          <w:b/>
          <w:bCs/>
          <w:lang w:eastAsia="zh-CN"/>
        </w:rPr>
        <w:lastRenderedPageBreak/>
        <w:t>可读性：</w:t>
      </w:r>
      <w:r>
        <w:rPr>
          <w:lang w:eastAsia="zh-CN"/>
        </w:rPr>
        <w:t xml:space="preserve"> </w:t>
      </w:r>
      <w:r>
        <w:rPr>
          <w:rFonts w:hint="eastAsia"/>
          <w:lang w:eastAsia="zh-CN"/>
        </w:rPr>
        <w:t>输出格式必须完全遵循会议纪要模版；标题、段落、表格格式清晰</w:t>
      </w:r>
    </w:p>
    <w:p w14:paraId="26C3B723" w14:textId="77777777" w:rsidR="0055432E" w:rsidRDefault="00000000">
      <w:pPr>
        <w:numPr>
          <w:ilvl w:val="0"/>
          <w:numId w:val="24"/>
        </w:numPr>
        <w:rPr>
          <w:lang w:eastAsia="zh-CN"/>
        </w:rPr>
      </w:pPr>
      <w:r>
        <w:rPr>
          <w:rFonts w:hint="eastAsia"/>
          <w:b/>
          <w:bCs/>
          <w:lang w:eastAsia="zh-CN"/>
        </w:rPr>
        <w:t>兼容性：</w:t>
      </w:r>
      <w:r>
        <w:rPr>
          <w:lang w:eastAsia="zh-CN"/>
        </w:rPr>
        <w:t xml:space="preserve"> </w:t>
      </w:r>
      <w:r>
        <w:rPr>
          <w:rFonts w:hint="eastAsia"/>
          <w:lang w:eastAsia="zh-CN"/>
        </w:rPr>
        <w:t>支持主流浏览器</w:t>
      </w:r>
    </w:p>
    <w:p w14:paraId="3D559295" w14:textId="77777777" w:rsidR="0055432E" w:rsidRDefault="00000000">
      <w:pPr>
        <w:numPr>
          <w:ilvl w:val="0"/>
          <w:numId w:val="24"/>
        </w:numPr>
        <w:rPr>
          <w:lang w:eastAsia="zh-CN"/>
        </w:rPr>
      </w:pPr>
      <w:r>
        <w:rPr>
          <w:rFonts w:hint="eastAsia"/>
          <w:b/>
          <w:bCs/>
          <w:lang w:eastAsia="zh-CN"/>
        </w:rPr>
        <w:t>易用性：</w:t>
      </w:r>
      <w:r>
        <w:rPr>
          <w:lang w:eastAsia="zh-CN"/>
        </w:rPr>
        <w:t xml:space="preserve"> </w:t>
      </w:r>
      <w:r>
        <w:rPr>
          <w:rFonts w:hint="eastAsia"/>
          <w:lang w:eastAsia="zh-CN"/>
        </w:rPr>
        <w:t>操作流程尽量简化，系统状态和进度清晰展示</w:t>
      </w:r>
    </w:p>
    <w:p w14:paraId="16E521F1" w14:textId="77777777" w:rsidR="0055432E" w:rsidRDefault="00000000">
      <w:r>
        <w:rPr>
          <w:noProof/>
        </w:rPr>
        <w:pict w14:anchorId="2231F0DA">
          <v:rect id="_x0000_i1026" alt="" style="width:415.3pt;height:.05pt;mso-width-percent:0;mso-height-percent:0;mso-width-percent:0;mso-height-percent:0" o:hralign="center" o:hrstd="t" o:hr="t"/>
        </w:pict>
      </w:r>
    </w:p>
    <w:p w14:paraId="6F53DCC9" w14:textId="77777777" w:rsidR="0055432E" w:rsidRDefault="00000000">
      <w:pPr>
        <w:pStyle w:val="3"/>
      </w:pPr>
      <w:bookmarkStart w:id="15" w:name="X1760ba26a8eacf2f0ba5cf06980eb30c363e6ae"/>
      <w:bookmarkEnd w:id="14"/>
      <w:r>
        <w:t xml:space="preserve">5. </w:t>
      </w:r>
      <w:r>
        <w:rPr>
          <w:rFonts w:hint="eastAsia"/>
        </w:rPr>
        <w:t>风险与解决方案</w:t>
      </w:r>
    </w:p>
    <w:p w14:paraId="7F49FABC" w14:textId="77777777" w:rsidR="0055432E" w:rsidRDefault="00000000">
      <w:pPr>
        <w:numPr>
          <w:ilvl w:val="0"/>
          <w:numId w:val="25"/>
        </w:numPr>
        <w:rPr>
          <w:lang w:eastAsia="zh-CN"/>
        </w:rPr>
      </w:pPr>
      <w:r>
        <w:rPr>
          <w:rFonts w:hint="eastAsia"/>
          <w:lang w:eastAsia="zh-CN"/>
        </w:rPr>
        <w:t>长会内容复杂：自动生成“主题结构图”辅助校对</w:t>
      </w:r>
    </w:p>
    <w:p w14:paraId="5424F7E8" w14:textId="77777777" w:rsidR="0055432E" w:rsidRDefault="00000000">
      <w:pPr>
        <w:numPr>
          <w:ilvl w:val="0"/>
          <w:numId w:val="25"/>
        </w:numPr>
        <w:rPr>
          <w:lang w:eastAsia="zh-CN"/>
        </w:rPr>
      </w:pPr>
      <w:r>
        <w:rPr>
          <w:rFonts w:hint="eastAsia"/>
          <w:lang w:eastAsia="zh-CN"/>
        </w:rPr>
        <w:t>多人会议内容跳跃：系统需“主题聚合”</w:t>
      </w:r>
    </w:p>
    <w:p w14:paraId="294751A1" w14:textId="77777777" w:rsidR="0055432E" w:rsidRDefault="00000000">
      <w:pPr>
        <w:numPr>
          <w:ilvl w:val="0"/>
          <w:numId w:val="25"/>
        </w:numPr>
        <w:rPr>
          <w:lang w:eastAsia="zh-CN"/>
        </w:rPr>
      </w:pPr>
      <w:r>
        <w:rPr>
          <w:rFonts w:hint="eastAsia"/>
          <w:lang w:eastAsia="zh-CN"/>
        </w:rPr>
        <w:t>会议内容冗长：系统自动过滤冗余语句</w:t>
      </w:r>
    </w:p>
    <w:p w14:paraId="301358DE" w14:textId="77777777" w:rsidR="0055432E" w:rsidRDefault="00000000">
      <w:pPr>
        <w:numPr>
          <w:ilvl w:val="0"/>
          <w:numId w:val="25"/>
        </w:numPr>
        <w:rPr>
          <w:lang w:eastAsia="zh-CN"/>
        </w:rPr>
      </w:pPr>
      <w:r>
        <w:rPr>
          <w:rFonts w:hint="eastAsia"/>
          <w:lang w:eastAsia="zh-CN"/>
        </w:rPr>
        <w:t>用户不满意自动结果：提供编辑能力</w:t>
      </w:r>
    </w:p>
    <w:p w14:paraId="71450C25" w14:textId="77777777" w:rsidR="0055432E" w:rsidRDefault="00000000">
      <w:pPr>
        <w:numPr>
          <w:ilvl w:val="0"/>
          <w:numId w:val="25"/>
        </w:numPr>
        <w:rPr>
          <w:lang w:eastAsia="zh-CN"/>
        </w:rPr>
      </w:pPr>
      <w:r>
        <w:rPr>
          <w:rFonts w:hint="eastAsia"/>
          <w:lang w:eastAsia="zh-CN"/>
        </w:rPr>
        <w:t>纪要格式不统一：自动识别并按模板生成</w:t>
      </w:r>
    </w:p>
    <w:p w14:paraId="00EFDCEF" w14:textId="77777777" w:rsidR="0055432E" w:rsidRDefault="0055432E">
      <w:pPr>
        <w:pStyle w:val="FirstParagraph"/>
        <w:rPr>
          <w:lang w:eastAsia="zh-CN"/>
        </w:rPr>
      </w:pPr>
    </w:p>
    <w:p w14:paraId="0CFB691C" w14:textId="25B54778" w:rsidR="0055432E" w:rsidRDefault="000733B2">
      <w:pPr>
        <w:pStyle w:val="a0"/>
        <w:rPr>
          <w:lang w:eastAsia="zh-CN"/>
        </w:rPr>
      </w:pPr>
      <w:r>
        <w:rPr>
          <w:rFonts w:hint="eastAsia"/>
          <w:lang w:eastAsia="zh-CN"/>
        </w:rPr>
        <w:t>最好能够生成</w:t>
      </w:r>
      <w:r>
        <w:rPr>
          <w:rFonts w:hint="eastAsia"/>
          <w:lang w:eastAsia="zh-CN"/>
        </w:rPr>
        <w:t xml:space="preserve"> </w:t>
      </w:r>
      <w:r>
        <w:rPr>
          <w:rFonts w:hint="eastAsia"/>
          <w:lang w:eastAsia="zh-CN"/>
        </w:rPr>
        <w:t>示例样本以供讨论和模型参考</w:t>
      </w:r>
      <w:bookmarkEnd w:id="0"/>
      <w:bookmarkEnd w:id="15"/>
    </w:p>
    <w:sectPr w:rsidR="0055432E">
      <w:footnotePr>
        <w:numRestart w:val="eachSect"/>
      </w:footnotePr>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Consolas">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5792E22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5462933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63BC73D6"/>
    <w:multiLevelType w:val="hybridMultilevel"/>
    <w:tmpl w:val="313C4638"/>
    <w:lvl w:ilvl="0" w:tplc="7CE26E62">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2123913916">
    <w:abstractNumId w:val="0"/>
  </w:num>
  <w:num w:numId="2" w16cid:durableId="783766677">
    <w:abstractNumId w:val="1"/>
  </w:num>
  <w:num w:numId="3" w16cid:durableId="794131734">
    <w:abstractNumId w:val="1"/>
  </w:num>
  <w:num w:numId="4" w16cid:durableId="1014309790">
    <w:abstractNumId w:val="1"/>
  </w:num>
  <w:num w:numId="5" w16cid:durableId="378015184">
    <w:abstractNumId w:val="1"/>
  </w:num>
  <w:num w:numId="6" w16cid:durableId="528882711">
    <w:abstractNumId w:val="1"/>
  </w:num>
  <w:num w:numId="7" w16cid:durableId="966085843">
    <w:abstractNumId w:val="1"/>
  </w:num>
  <w:num w:numId="8" w16cid:durableId="929853619">
    <w:abstractNumId w:val="1"/>
  </w:num>
  <w:num w:numId="9" w16cid:durableId="2128230513">
    <w:abstractNumId w:val="1"/>
  </w:num>
  <w:num w:numId="10" w16cid:durableId="165246427">
    <w:abstractNumId w:val="1"/>
  </w:num>
  <w:num w:numId="11" w16cid:durableId="1191915788">
    <w:abstractNumId w:val="1"/>
  </w:num>
  <w:num w:numId="12" w16cid:durableId="1766997682">
    <w:abstractNumId w:val="1"/>
  </w:num>
  <w:num w:numId="13" w16cid:durableId="749424070">
    <w:abstractNumId w:val="1"/>
  </w:num>
  <w:num w:numId="14" w16cid:durableId="1278413804">
    <w:abstractNumId w:val="1"/>
  </w:num>
  <w:num w:numId="15" w16cid:durableId="1294359943">
    <w:abstractNumId w:val="1"/>
  </w:num>
  <w:num w:numId="16" w16cid:durableId="1623880604">
    <w:abstractNumId w:val="1"/>
  </w:num>
  <w:num w:numId="17" w16cid:durableId="203762282">
    <w:abstractNumId w:val="1"/>
  </w:num>
  <w:num w:numId="18" w16cid:durableId="1279726249">
    <w:abstractNumId w:val="1"/>
  </w:num>
  <w:num w:numId="19" w16cid:durableId="1893612411">
    <w:abstractNumId w:val="1"/>
  </w:num>
  <w:num w:numId="20" w16cid:durableId="1500464253">
    <w:abstractNumId w:val="1"/>
  </w:num>
  <w:num w:numId="21" w16cid:durableId="1900361800">
    <w:abstractNumId w:val="1"/>
  </w:num>
  <w:num w:numId="22" w16cid:durableId="2121489497">
    <w:abstractNumId w:val="1"/>
  </w:num>
  <w:num w:numId="23" w16cid:durableId="579174252">
    <w:abstractNumId w:val="1"/>
  </w:num>
  <w:num w:numId="24" w16cid:durableId="750397877">
    <w:abstractNumId w:val="1"/>
  </w:num>
  <w:num w:numId="25" w16cid:durableId="480772101">
    <w:abstractNumId w:val="1"/>
  </w:num>
  <w:num w:numId="26" w16cid:durableId="6055809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useFELayout/>
    <w:compatSetting w:name="compatibilityMode" w:uri="http://schemas.microsoft.com/office/word" w:val="12"/>
    <w:compatSetting w:name="useWord2013TrackBottomHyphenation" w:uri="http://schemas.microsoft.com/office/word" w:val="1"/>
  </w:compat>
  <w:rsids>
    <w:rsidRoot w:val="0055432E"/>
    <w:rsid w:val="000733B2"/>
    <w:rsid w:val="00095B83"/>
    <w:rsid w:val="004E7BBC"/>
    <w:rsid w:val="0055432E"/>
    <w:rsid w:val="0056688F"/>
    <w:rsid w:val="00714586"/>
    <w:rsid w:val="00DA5DDA"/>
    <w:rsid w:val="00F668DC"/>
    <w:rsid w:val="00F716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7089A0"/>
  <w15:docId w15:val="{2AEC8313-B5C9-1442-AD5C-E85C96E69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style>
  <w:style w:type="paragraph" w:styleId="1">
    <w:name w:val="heading 1"/>
    <w:basedOn w:val="a"/>
    <w:next w:val="a0"/>
    <w:link w:val="10"/>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0"/>
    <w:link w:val="20"/>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0"/>
    <w:link w:val="30"/>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0"/>
    <w:link w:val="40"/>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0"/>
    <w:link w:val="50"/>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6">
    <w:name w:val="heading 6"/>
    <w:basedOn w:val="a"/>
    <w:next w:val="a0"/>
    <w:link w:val="60"/>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0"/>
    <w:link w:val="70"/>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8">
    <w:name w:val="heading 8"/>
    <w:basedOn w:val="a"/>
    <w:next w:val="a0"/>
    <w:link w:val="80"/>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9">
    <w:name w:val="heading 9"/>
    <w:basedOn w:val="a"/>
    <w:next w:val="a0"/>
    <w:link w:val="90"/>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link w:val="a5"/>
    <w:uiPriority w:val="10"/>
    <w:qFormat/>
    <w:rsid w:val="00A10FD9"/>
    <w:pPr>
      <w:spacing w:after="80"/>
      <w:contextualSpacing/>
      <w:jc w:val="center"/>
    </w:pPr>
    <w:rPr>
      <w:rFonts w:asciiTheme="majorHAnsi" w:eastAsiaTheme="majorEastAsia" w:hAnsiTheme="majorHAnsi" w:cstheme="majorBidi"/>
      <w:sz w:val="56"/>
      <w:szCs w:val="56"/>
    </w:rPr>
  </w:style>
  <w:style w:type="character" w:customStyle="1" w:styleId="a5">
    <w:name w:val="标题 字符"/>
    <w:basedOn w:val="a1"/>
    <w:link w:val="a4"/>
    <w:uiPriority w:val="10"/>
    <w:rsid w:val="00A10FD9"/>
    <w:rPr>
      <w:rFonts w:asciiTheme="majorHAnsi" w:eastAsiaTheme="majorEastAsia" w:hAnsiTheme="majorHAnsi" w:cstheme="majorBidi"/>
      <w:sz w:val="56"/>
      <w:szCs w:val="56"/>
    </w:rPr>
  </w:style>
  <w:style w:type="paragraph" w:styleId="a6">
    <w:name w:val="Subtitle"/>
    <w:basedOn w:val="a4"/>
    <w:next w:val="a0"/>
    <w:link w:val="a7"/>
    <w:uiPriority w:val="11"/>
    <w:qFormat/>
    <w:rsid w:val="00A10FD9"/>
    <w:pPr>
      <w:numPr>
        <w:ilvl w:val="1"/>
      </w:numPr>
    </w:pPr>
    <w:rPr>
      <w:spacing w:val="15"/>
      <w:sz w:val="28"/>
      <w:szCs w:val="28"/>
    </w:rPr>
  </w:style>
  <w:style w:type="character" w:customStyle="1" w:styleId="a7">
    <w:name w:val="副标题 字符"/>
    <w:basedOn w:val="a1"/>
    <w:link w:val="a6"/>
    <w:uiPriority w:val="11"/>
    <w:rsid w:val="00A10FD9"/>
    <w:rPr>
      <w:rFonts w:eastAsiaTheme="majorEastAsia" w:cstheme="majorBidi"/>
      <w:color w:val="595959" w:themeColor="text1" w:themeTint="A6"/>
      <w:spacing w:val="15"/>
      <w:sz w:val="28"/>
      <w:szCs w:val="28"/>
    </w:rPr>
  </w:style>
  <w:style w:type="paragraph" w:customStyle="1" w:styleId="Author">
    <w:name w:val="Author"/>
    <w:basedOn w:val="a4"/>
    <w:next w:val="a0"/>
    <w:qFormat/>
    <w:pPr>
      <w:keepNext/>
      <w:keepLines/>
    </w:pPr>
    <w:rPr>
      <w:sz w:val="24"/>
      <w:szCs w:val="24"/>
    </w:rPr>
  </w:style>
  <w:style w:type="paragraph" w:styleId="a8">
    <w:name w:val="Date"/>
    <w:basedOn w:val="a4"/>
    <w:next w:val="a0"/>
    <w:qFormat/>
    <w:pPr>
      <w:keepNext/>
      <w:keepLines/>
    </w:pPr>
    <w:rPr>
      <w:sz w:val="24"/>
      <w:szCs w:val="24"/>
    </w:rPr>
  </w:style>
  <w:style w:type="paragraph" w:customStyle="1" w:styleId="AbstractTitle">
    <w:name w:val="Abstract Title"/>
    <w:basedOn w:val="a"/>
    <w:next w:val="Abstract"/>
    <w:qFormat/>
    <w:pPr>
      <w:keepNext/>
      <w:keepLines/>
      <w:spacing w:before="300" w:after="0"/>
      <w:jc w:val="center"/>
    </w:pPr>
    <w:rPr>
      <w:b/>
      <w:sz w:val="20"/>
      <w:szCs w:val="20"/>
    </w:rPr>
  </w:style>
  <w:style w:type="paragraph" w:customStyle="1" w:styleId="Abstract">
    <w:name w:val="Abstract"/>
    <w:basedOn w:val="a"/>
    <w:next w:val="a0"/>
    <w:qFormat/>
    <w:pPr>
      <w:keepNext/>
      <w:keepLines/>
      <w:spacing w:before="100" w:after="300"/>
    </w:pPr>
    <w:rPr>
      <w:sz w:val="20"/>
      <w:szCs w:val="20"/>
    </w:rPr>
  </w:style>
  <w:style w:type="paragraph" w:styleId="a9">
    <w:name w:val="Bibliography"/>
    <w:basedOn w:val="a"/>
    <w:qFormat/>
  </w:style>
  <w:style w:type="character" w:customStyle="1" w:styleId="10">
    <w:name w:val="标题 1 字符"/>
    <w:basedOn w:val="a1"/>
    <w:link w:val="1"/>
    <w:uiPriority w:val="9"/>
    <w:rsid w:val="00A10FD9"/>
    <w:rPr>
      <w:rFonts w:asciiTheme="majorHAnsi" w:eastAsiaTheme="majorEastAsia" w:hAnsiTheme="majorHAnsi" w:cstheme="majorBidi"/>
      <w:color w:val="0F4761" w:themeColor="accent1" w:themeShade="BF"/>
      <w:sz w:val="40"/>
      <w:szCs w:val="40"/>
    </w:rPr>
  </w:style>
  <w:style w:type="character" w:customStyle="1" w:styleId="20">
    <w:name w:val="标题 2 字符"/>
    <w:basedOn w:val="a1"/>
    <w:link w:val="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30">
    <w:name w:val="标题 3 字符"/>
    <w:basedOn w:val="a1"/>
    <w:link w:val="3"/>
    <w:uiPriority w:val="9"/>
    <w:semiHidden/>
    <w:rsid w:val="00A10FD9"/>
    <w:rPr>
      <w:rFonts w:eastAsiaTheme="majorEastAsia" w:cstheme="majorBidi"/>
      <w:color w:val="0F4761" w:themeColor="accent1" w:themeShade="BF"/>
      <w:sz w:val="28"/>
      <w:szCs w:val="28"/>
    </w:rPr>
  </w:style>
  <w:style w:type="character" w:customStyle="1" w:styleId="40">
    <w:name w:val="标题 4 字符"/>
    <w:basedOn w:val="a1"/>
    <w:link w:val="4"/>
    <w:uiPriority w:val="9"/>
    <w:semiHidden/>
    <w:rsid w:val="00A10FD9"/>
    <w:rPr>
      <w:rFonts w:eastAsiaTheme="majorEastAsia" w:cstheme="majorBidi"/>
      <w:i/>
      <w:iCs/>
      <w:color w:val="0F4761" w:themeColor="accent1" w:themeShade="BF"/>
    </w:rPr>
  </w:style>
  <w:style w:type="character" w:customStyle="1" w:styleId="50">
    <w:name w:val="标题 5 字符"/>
    <w:basedOn w:val="a1"/>
    <w:link w:val="5"/>
    <w:uiPriority w:val="9"/>
    <w:semiHidden/>
    <w:rsid w:val="00A10FD9"/>
    <w:rPr>
      <w:rFonts w:eastAsiaTheme="majorEastAsia" w:cstheme="majorBidi"/>
      <w:color w:val="0F4761" w:themeColor="accent1" w:themeShade="BF"/>
    </w:rPr>
  </w:style>
  <w:style w:type="character" w:customStyle="1" w:styleId="60">
    <w:name w:val="标题 6 字符"/>
    <w:basedOn w:val="a1"/>
    <w:link w:val="6"/>
    <w:uiPriority w:val="9"/>
    <w:semiHidden/>
    <w:rsid w:val="00A10FD9"/>
    <w:rPr>
      <w:rFonts w:eastAsiaTheme="majorEastAsia" w:cstheme="majorBidi"/>
      <w:i/>
      <w:iCs/>
      <w:color w:val="595959" w:themeColor="text1" w:themeTint="A6"/>
    </w:rPr>
  </w:style>
  <w:style w:type="character" w:customStyle="1" w:styleId="70">
    <w:name w:val="标题 7 字符"/>
    <w:basedOn w:val="a1"/>
    <w:link w:val="7"/>
    <w:uiPriority w:val="9"/>
    <w:semiHidden/>
    <w:rsid w:val="00A10FD9"/>
    <w:rPr>
      <w:rFonts w:eastAsiaTheme="majorEastAsia" w:cstheme="majorBidi"/>
      <w:color w:val="595959" w:themeColor="text1" w:themeTint="A6"/>
    </w:rPr>
  </w:style>
  <w:style w:type="character" w:customStyle="1" w:styleId="80">
    <w:name w:val="标题 8 字符"/>
    <w:basedOn w:val="a1"/>
    <w:link w:val="8"/>
    <w:uiPriority w:val="9"/>
    <w:semiHidden/>
    <w:rsid w:val="00A10FD9"/>
    <w:rPr>
      <w:rFonts w:eastAsiaTheme="majorEastAsia" w:cstheme="majorBidi"/>
      <w:i/>
      <w:iCs/>
      <w:color w:val="272727" w:themeColor="text1" w:themeTint="D8"/>
    </w:rPr>
  </w:style>
  <w:style w:type="character" w:customStyle="1" w:styleId="90">
    <w:name w:val="标题 9 字符"/>
    <w:basedOn w:val="a1"/>
    <w:link w:val="9"/>
    <w:uiPriority w:val="9"/>
    <w:semiHidden/>
    <w:rsid w:val="00A10FD9"/>
    <w:rPr>
      <w:rFonts w:eastAsiaTheme="majorEastAsia" w:cstheme="majorBidi"/>
      <w:color w:val="272727" w:themeColor="text1" w:themeTint="D8"/>
    </w:rPr>
  </w:style>
  <w:style w:type="paragraph" w:styleId="aa">
    <w:name w:val="Block Text"/>
    <w:basedOn w:val="a0"/>
    <w:next w:val="a0"/>
    <w:uiPriority w:val="9"/>
    <w:unhideWhenUsed/>
    <w:qFormat/>
    <w:pPr>
      <w:spacing w:before="100" w:after="100"/>
      <w:ind w:left="480" w:right="480"/>
    </w:pPr>
  </w:style>
  <w:style w:type="paragraph" w:styleId="ab">
    <w:name w:val="footnote text"/>
    <w:basedOn w:val="a"/>
    <w:uiPriority w:val="9"/>
    <w:unhideWhenUsed/>
    <w:qFormat/>
  </w:style>
  <w:style w:type="paragraph" w:customStyle="1" w:styleId="FootnoteBlockText">
    <w:name w:val="Footnote Block Text"/>
    <w:basedOn w:val="ab"/>
    <w:next w:val="ab"/>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c">
    <w:name w:val="caption"/>
    <w:basedOn w:val="a"/>
    <w:link w:val="ad"/>
    <w:pPr>
      <w:spacing w:after="120"/>
    </w:pPr>
    <w:rPr>
      <w:i/>
    </w:rPr>
  </w:style>
  <w:style w:type="paragraph" w:customStyle="1" w:styleId="TableCaption">
    <w:name w:val="Table Caption"/>
    <w:basedOn w:val="ac"/>
    <w:pPr>
      <w:keepNext/>
    </w:pPr>
  </w:style>
  <w:style w:type="paragraph" w:customStyle="1" w:styleId="ImageCaption">
    <w:name w:val="Image Caption"/>
    <w:basedOn w:val="ac"/>
  </w:style>
  <w:style w:type="paragraph" w:customStyle="1" w:styleId="Figure">
    <w:name w:val="Figure"/>
    <w:basedOn w:val="a"/>
  </w:style>
  <w:style w:type="paragraph" w:customStyle="1" w:styleId="CaptionedFigure">
    <w:name w:val="Captioned Figure"/>
    <w:basedOn w:val="Figure"/>
    <w:pPr>
      <w:keepNext/>
    </w:pPr>
  </w:style>
  <w:style w:type="character" w:customStyle="1" w:styleId="ad">
    <w:name w:val="题注 字符"/>
    <w:basedOn w:val="a1"/>
    <w:link w:val="ac"/>
  </w:style>
  <w:style w:type="character" w:customStyle="1" w:styleId="VerbatimChar">
    <w:name w:val="Verbatim Char"/>
    <w:basedOn w:val="ad"/>
    <w:link w:val="SourceCode"/>
    <w:rPr>
      <w:rFonts w:ascii="Consolas" w:hAnsi="Consolas"/>
      <w:sz w:val="22"/>
    </w:rPr>
  </w:style>
  <w:style w:type="character" w:customStyle="1" w:styleId="SectionNumber">
    <w:name w:val="Section Number"/>
    <w:basedOn w:val="ad"/>
  </w:style>
  <w:style w:type="character" w:styleId="ae">
    <w:name w:val="footnote reference"/>
    <w:basedOn w:val="ad"/>
    <w:rPr>
      <w:vertAlign w:val="superscript"/>
    </w:rPr>
  </w:style>
  <w:style w:type="character" w:styleId="af">
    <w:name w:val="Hyperlink"/>
    <w:basedOn w:val="ad"/>
    <w:rPr>
      <w:color w:val="156082" w:themeColor="accent1"/>
    </w:rPr>
  </w:style>
  <w:style w:type="paragraph" w:styleId="TOC">
    <w:name w:val="TOC Heading"/>
    <w:basedOn w:val="1"/>
    <w:next w:val="a0"/>
    <w:uiPriority w:val="39"/>
    <w:unhideWhenUsed/>
    <w:qFormat/>
    <w:pPr>
      <w:spacing w:before="240" w:line="259" w:lineRule="auto"/>
      <w:outlineLvl w:val="9"/>
    </w:p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af0">
    <w:name w:val="Revision"/>
    <w:hidden/>
    <w:rsid w:val="0056688F"/>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CDCD08-238A-4D0D-810D-991229EAF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1849</Words>
  <Characters>1960</Characters>
  <Application>Microsoft Office Word</Application>
  <DocSecurity>0</DocSecurity>
  <Lines>108</Lines>
  <Paragraphs>136</Paragraphs>
  <ScaleCrop>false</ScaleCrop>
  <Company/>
  <LinksUpToDate>false</LinksUpToDate>
  <CharactersWithSpaces>3673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旭隆 闫</dc:creator>
  <cp:keywords/>
  <cp:lastModifiedBy>旭隆 闫</cp:lastModifiedBy>
  <cp:revision>2</cp:revision>
  <dcterms:created xsi:type="dcterms:W3CDTF">2025-11-24T06:30:00Z</dcterms:created>
  <dcterms:modified xsi:type="dcterms:W3CDTF">2025-11-24T06:30:00Z</dcterms:modified>
</cp:coreProperties>
</file>